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620"/>
      </w:tblGrid>
      <w:tr w:rsidR="00D0000E" w:rsidRPr="00BA5441" w:rsidTr="00584BE3">
        <w:trPr>
          <w:cantSplit/>
        </w:trPr>
        <w:tc>
          <w:tcPr>
            <w:tcW w:w="9288" w:type="dxa"/>
            <w:gridSpan w:val="6"/>
          </w:tcPr>
          <w:p w:rsidR="00D0000E" w:rsidRPr="00BA5441" w:rsidRDefault="00D0000E" w:rsidP="00584BE3">
            <w:pPr>
              <w:rPr>
                <w:rFonts w:ascii="Times New Roman" w:hAnsi="Times New Roman"/>
                <w:lang w:val="en-GB"/>
              </w:rPr>
            </w:pPr>
          </w:p>
          <w:p w:rsidR="00D0000E" w:rsidRPr="00BA5441" w:rsidRDefault="00D0000E" w:rsidP="00584BE3">
            <w:pPr>
              <w:tabs>
                <w:tab w:val="center" w:pos="4560"/>
              </w:tabs>
              <w:rPr>
                <w:rFonts w:ascii="Times New Roman" w:hAnsi="Times New Roman"/>
                <w:b/>
                <w:lang w:val="en-GB"/>
              </w:rPr>
            </w:pPr>
            <w:r w:rsidRPr="00BA5441">
              <w:rPr>
                <w:rFonts w:ascii="Times New Roman" w:hAnsi="Times New Roman"/>
                <w:lang w:val="en-GB"/>
              </w:rPr>
              <w:tab/>
            </w:r>
            <w:r w:rsidRPr="00BA5441">
              <w:rPr>
                <w:rFonts w:ascii="Times New Roman" w:hAnsi="Times New Roman"/>
                <w:b/>
                <w:lang w:val="en-GB"/>
              </w:rPr>
              <w:t xml:space="preserve">SAULT COLLEGE OF APPLIED ARTS </w:t>
            </w:r>
            <w:smartTag w:uri="urn:schemas-microsoft-com:office:smarttags" w:element="stockticker">
              <w:r w:rsidRPr="00BA5441">
                <w:rPr>
                  <w:rFonts w:ascii="Times New Roman" w:hAnsi="Times New Roman"/>
                  <w:b/>
                  <w:lang w:val="en-GB"/>
                </w:rPr>
                <w:t>AND</w:t>
              </w:r>
            </w:smartTag>
            <w:r w:rsidRPr="00BA5441">
              <w:rPr>
                <w:rFonts w:ascii="Times New Roman" w:hAnsi="Times New Roman"/>
                <w:b/>
                <w:lang w:val="en-GB"/>
              </w:rPr>
              <w:t xml:space="preserve"> TECHNOLOGY</w:t>
            </w:r>
          </w:p>
          <w:p w:rsidR="00D0000E" w:rsidRPr="00BA5441" w:rsidRDefault="00D0000E" w:rsidP="00584BE3">
            <w:pPr>
              <w:rPr>
                <w:rFonts w:ascii="Times New Roman" w:hAnsi="Times New Roman"/>
                <w:b/>
                <w:lang w:val="en-GB"/>
              </w:rPr>
            </w:pPr>
          </w:p>
          <w:p w:rsidR="00D0000E" w:rsidRDefault="00D0000E" w:rsidP="00584BE3">
            <w:pPr>
              <w:tabs>
                <w:tab w:val="center" w:pos="4560"/>
              </w:tabs>
              <w:rPr>
                <w:rFonts w:ascii="Times New Roman" w:hAnsi="Times New Roman"/>
                <w:b/>
                <w:lang w:val="en-GB"/>
              </w:rPr>
            </w:pPr>
            <w:r w:rsidRPr="00BA5441">
              <w:rPr>
                <w:rFonts w:ascii="Times New Roman" w:hAnsi="Times New Roman"/>
                <w:b/>
                <w:lang w:val="en-GB"/>
              </w:rPr>
              <w:tab/>
              <w:t xml:space="preserve">SAULT </w:t>
            </w:r>
            <w:proofErr w:type="spellStart"/>
            <w:smartTag w:uri="urn:schemas-microsoft-com:office:smarttags" w:element="stockticker">
              <w:r w:rsidRPr="00BA5441">
                <w:rPr>
                  <w:rFonts w:ascii="Times New Roman" w:hAnsi="Times New Roman"/>
                  <w:b/>
                  <w:lang w:val="en-GB"/>
                </w:rPr>
                <w:t>STE</w:t>
              </w:r>
            </w:smartTag>
            <w:r w:rsidRPr="00BA5441">
              <w:rPr>
                <w:rFonts w:ascii="Times New Roman" w:hAnsi="Times New Roman"/>
                <w:b/>
                <w:lang w:val="en-GB"/>
              </w:rPr>
              <w:t>.</w:t>
            </w:r>
            <w:proofErr w:type="spellEnd"/>
            <w:r w:rsidRPr="00BA5441">
              <w:rPr>
                <w:rFonts w:ascii="Times New Roman" w:hAnsi="Times New Roman"/>
                <w:b/>
                <w:lang w:val="en-GB"/>
              </w:rPr>
              <w:t xml:space="preserve"> MARIE, ONTARIO</w:t>
            </w:r>
          </w:p>
          <w:p w:rsidR="0005555E" w:rsidRDefault="0005555E" w:rsidP="00584BE3">
            <w:pPr>
              <w:tabs>
                <w:tab w:val="center" w:pos="4560"/>
              </w:tabs>
              <w:rPr>
                <w:rFonts w:ascii="Times New Roman" w:hAnsi="Times New Roman"/>
                <w:b/>
                <w:lang w:val="en-GB"/>
              </w:rPr>
            </w:pPr>
          </w:p>
          <w:p w:rsidR="0005555E" w:rsidRPr="00BA5441" w:rsidRDefault="0005555E" w:rsidP="00584BE3">
            <w:pPr>
              <w:tabs>
                <w:tab w:val="center" w:pos="4560"/>
              </w:tabs>
              <w:rPr>
                <w:rFonts w:ascii="Times New Roman" w:hAnsi="Times New Roman"/>
                <w:lang w:val="en-GB"/>
              </w:rPr>
            </w:pPr>
          </w:p>
          <w:p w:rsidR="00D0000E" w:rsidRPr="00BA5441" w:rsidRDefault="0005555E" w:rsidP="00584BE3">
            <w:pPr>
              <w:jc w:val="center"/>
              <w:rPr>
                <w:rFonts w:ascii="Times New Roman" w:hAnsi="Times New Roman"/>
              </w:rPr>
            </w:pPr>
            <w:r>
              <w:rPr>
                <w:noProof/>
                <w:lang w:eastAsia="en-CA"/>
              </w:rPr>
              <w:drawing>
                <wp:inline distT="0" distB="0" distL="0" distR="0" wp14:anchorId="3D4DA9A6" wp14:editId="677223DD">
                  <wp:extent cx="869950" cy="1435100"/>
                  <wp:effectExtent l="0" t="0" r="6350" b="0"/>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pic:nvPicPr>
                        <pic:blipFill>
                          <a:blip r:embed="rId8" cstate="print"/>
                          <a:srcRect/>
                          <a:stretch>
                            <a:fillRect/>
                          </a:stretch>
                        </pic:blipFill>
                        <pic:spPr bwMode="auto">
                          <a:xfrm>
                            <a:off x="0" y="0"/>
                            <a:ext cx="870859" cy="1436600"/>
                          </a:xfrm>
                          <a:prstGeom prst="rect">
                            <a:avLst/>
                          </a:prstGeom>
                          <a:noFill/>
                          <a:ln w="9525">
                            <a:noFill/>
                            <a:miter lim="800000"/>
                            <a:headEnd/>
                            <a:tailEnd/>
                          </a:ln>
                        </pic:spPr>
                      </pic:pic>
                    </a:graphicData>
                  </a:graphic>
                </wp:inline>
              </w:drawing>
            </w:r>
          </w:p>
          <w:p w:rsidR="00D0000E" w:rsidRDefault="00D0000E" w:rsidP="00584BE3">
            <w:pPr>
              <w:jc w:val="center"/>
              <w:rPr>
                <w:rFonts w:ascii="Times New Roman" w:hAnsi="Times New Roman"/>
                <w:lang w:val="en-GB"/>
              </w:rPr>
            </w:pPr>
          </w:p>
          <w:p w:rsidR="0005555E" w:rsidRPr="00BA5441" w:rsidRDefault="0005555E" w:rsidP="00584BE3">
            <w:pPr>
              <w:jc w:val="center"/>
              <w:rPr>
                <w:rFonts w:ascii="Times New Roman" w:hAnsi="Times New Roman"/>
                <w:lang w:val="en-GB"/>
              </w:rPr>
            </w:pPr>
          </w:p>
          <w:p w:rsidR="00D0000E" w:rsidRPr="00BA5441" w:rsidRDefault="00D0000E" w:rsidP="00584BE3">
            <w:pPr>
              <w:pStyle w:val="Heading1"/>
              <w:rPr>
                <w:szCs w:val="24"/>
                <w:u w:val="none"/>
              </w:rPr>
            </w:pPr>
            <w:proofErr w:type="gramStart"/>
            <w:r w:rsidRPr="00BA5441">
              <w:rPr>
                <w:szCs w:val="24"/>
                <w:u w:val="none"/>
              </w:rPr>
              <w:t>COURSE  OUTLINE</w:t>
            </w:r>
            <w:proofErr w:type="gramEnd"/>
          </w:p>
          <w:p w:rsidR="00D0000E" w:rsidRPr="00BA5441" w:rsidRDefault="00D0000E" w:rsidP="00584BE3">
            <w:pPr>
              <w:rPr>
                <w:rFonts w:ascii="Times New Roman" w:hAnsi="Times New Roman"/>
              </w:rPr>
            </w:pPr>
          </w:p>
        </w:tc>
      </w:tr>
      <w:tr w:rsidR="00D0000E" w:rsidRPr="00BA5441" w:rsidTr="00584BE3">
        <w:trPr>
          <w:cantSplit/>
        </w:trPr>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COURSE TITLE:</w:t>
            </w:r>
          </w:p>
          <w:p w:rsidR="00D0000E" w:rsidRPr="00BA5441" w:rsidRDefault="00D0000E" w:rsidP="00584BE3">
            <w:pPr>
              <w:rPr>
                <w:rFonts w:ascii="Times New Roman" w:hAnsi="Times New Roman"/>
                <w:b/>
              </w:rPr>
            </w:pPr>
          </w:p>
        </w:tc>
        <w:tc>
          <w:tcPr>
            <w:tcW w:w="6770" w:type="dxa"/>
            <w:gridSpan w:val="5"/>
          </w:tcPr>
          <w:p w:rsidR="00D0000E" w:rsidRPr="00BA5441" w:rsidRDefault="00D0000E" w:rsidP="00584BE3">
            <w:pPr>
              <w:rPr>
                <w:rFonts w:ascii="Times New Roman" w:hAnsi="Times New Roman"/>
              </w:rPr>
            </w:pPr>
            <w:r w:rsidRPr="00BA5441">
              <w:rPr>
                <w:rFonts w:ascii="Times New Roman" w:hAnsi="Times New Roman"/>
              </w:rPr>
              <w:t>Professional Growth III:  Transpersonal Teaching and Learning.</w:t>
            </w:r>
          </w:p>
          <w:p w:rsidR="00D0000E" w:rsidRPr="00BA5441" w:rsidRDefault="00D0000E" w:rsidP="00584BE3">
            <w:pPr>
              <w:rPr>
                <w:rFonts w:ascii="Times New Roman" w:hAnsi="Times New Roman"/>
              </w:rPr>
            </w:pPr>
          </w:p>
        </w:tc>
      </w:tr>
      <w:tr w:rsidR="00D0000E" w:rsidRPr="00BA5441" w:rsidTr="00584BE3">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CODE NO. :</w:t>
            </w:r>
          </w:p>
          <w:p w:rsidR="00D0000E" w:rsidRPr="00BA5441" w:rsidRDefault="00D0000E" w:rsidP="00584BE3">
            <w:pPr>
              <w:rPr>
                <w:rFonts w:ascii="Times New Roman" w:hAnsi="Times New Roman"/>
                <w:b/>
              </w:rPr>
            </w:pPr>
          </w:p>
        </w:tc>
        <w:tc>
          <w:tcPr>
            <w:tcW w:w="3402" w:type="dxa"/>
            <w:gridSpan w:val="2"/>
          </w:tcPr>
          <w:p w:rsidR="00D0000E" w:rsidRPr="00BA5441" w:rsidRDefault="00D0000E" w:rsidP="00584BE3">
            <w:pPr>
              <w:rPr>
                <w:rFonts w:ascii="Times New Roman" w:hAnsi="Times New Roman"/>
              </w:rPr>
            </w:pPr>
            <w:proofErr w:type="spellStart"/>
            <w:r w:rsidRPr="00BA5441">
              <w:rPr>
                <w:rFonts w:ascii="Times New Roman" w:hAnsi="Times New Roman"/>
              </w:rPr>
              <w:t>NURS</w:t>
            </w:r>
            <w:proofErr w:type="spellEnd"/>
            <w:r w:rsidRPr="00BA5441">
              <w:rPr>
                <w:rFonts w:ascii="Times New Roman" w:hAnsi="Times New Roman"/>
              </w:rPr>
              <w:t xml:space="preserve"> 3056</w:t>
            </w:r>
          </w:p>
        </w:tc>
        <w:tc>
          <w:tcPr>
            <w:tcW w:w="1701" w:type="dxa"/>
          </w:tcPr>
          <w:p w:rsidR="00D0000E" w:rsidRPr="00BA5441" w:rsidRDefault="00D0000E" w:rsidP="00584BE3">
            <w:pPr>
              <w:rPr>
                <w:rFonts w:ascii="Times New Roman" w:hAnsi="Times New Roman"/>
                <w:b/>
              </w:rPr>
            </w:pPr>
            <w:r w:rsidRPr="00BA5441">
              <w:rPr>
                <w:rFonts w:ascii="Times New Roman" w:hAnsi="Times New Roman"/>
                <w:b/>
                <w:lang w:val="en-GB"/>
              </w:rPr>
              <w:t>SEMESTER:</w:t>
            </w:r>
          </w:p>
        </w:tc>
        <w:tc>
          <w:tcPr>
            <w:tcW w:w="1667" w:type="dxa"/>
            <w:gridSpan w:val="2"/>
          </w:tcPr>
          <w:p w:rsidR="00D0000E" w:rsidRPr="00BA5441" w:rsidRDefault="00D0000E" w:rsidP="00584BE3">
            <w:pPr>
              <w:rPr>
                <w:rFonts w:ascii="Times New Roman" w:hAnsi="Times New Roman"/>
              </w:rPr>
            </w:pPr>
            <w:r w:rsidRPr="00BA5441">
              <w:rPr>
                <w:rFonts w:ascii="Times New Roman" w:hAnsi="Times New Roman"/>
              </w:rPr>
              <w:t>5</w:t>
            </w:r>
          </w:p>
        </w:tc>
      </w:tr>
      <w:tr w:rsidR="00D0000E" w:rsidRPr="00BA5441" w:rsidTr="00584BE3">
        <w:trPr>
          <w:cantSplit/>
        </w:trPr>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PROGRAM:</w:t>
            </w:r>
          </w:p>
          <w:p w:rsidR="00D0000E" w:rsidRPr="00BA5441" w:rsidRDefault="00D0000E" w:rsidP="00584BE3">
            <w:pPr>
              <w:rPr>
                <w:rFonts w:ascii="Times New Roman" w:hAnsi="Times New Roman"/>
              </w:rPr>
            </w:pPr>
          </w:p>
        </w:tc>
        <w:tc>
          <w:tcPr>
            <w:tcW w:w="6770" w:type="dxa"/>
            <w:gridSpan w:val="5"/>
          </w:tcPr>
          <w:p w:rsidR="00D0000E" w:rsidRPr="00BA5441" w:rsidRDefault="00D0000E" w:rsidP="00584BE3">
            <w:pPr>
              <w:rPr>
                <w:rFonts w:ascii="Times New Roman" w:hAnsi="Times New Roman"/>
              </w:rPr>
            </w:pPr>
            <w:r w:rsidRPr="00BA5441">
              <w:rPr>
                <w:rFonts w:ascii="Times New Roman" w:hAnsi="Times New Roman"/>
              </w:rPr>
              <w:t xml:space="preserve">Collaborative </w:t>
            </w:r>
            <w:proofErr w:type="spellStart"/>
            <w:r w:rsidRPr="00BA5441">
              <w:rPr>
                <w:rFonts w:ascii="Times New Roman" w:hAnsi="Times New Roman"/>
              </w:rPr>
              <w:t>BScN</w:t>
            </w:r>
            <w:proofErr w:type="spellEnd"/>
          </w:p>
        </w:tc>
      </w:tr>
      <w:tr w:rsidR="00D0000E" w:rsidRPr="00BA5441" w:rsidTr="00584BE3">
        <w:trPr>
          <w:cantSplit/>
        </w:trPr>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AUTHOR:</w:t>
            </w:r>
          </w:p>
          <w:p w:rsidR="00D0000E" w:rsidRPr="00BA5441" w:rsidRDefault="00D0000E" w:rsidP="00584BE3">
            <w:pPr>
              <w:rPr>
                <w:rFonts w:ascii="Times New Roman" w:hAnsi="Times New Roman"/>
              </w:rPr>
            </w:pPr>
          </w:p>
        </w:tc>
        <w:tc>
          <w:tcPr>
            <w:tcW w:w="6770" w:type="dxa"/>
            <w:gridSpan w:val="5"/>
          </w:tcPr>
          <w:p w:rsidR="00D0000E" w:rsidRPr="00BA5441" w:rsidRDefault="00D0000E" w:rsidP="00584BE3">
            <w:pPr>
              <w:rPr>
                <w:rFonts w:ascii="Times New Roman" w:hAnsi="Times New Roman"/>
              </w:rPr>
            </w:pPr>
            <w:r w:rsidRPr="00BA5441">
              <w:rPr>
                <w:rFonts w:ascii="Times New Roman" w:hAnsi="Times New Roman"/>
              </w:rPr>
              <w:t>Wendy Fostey</w:t>
            </w:r>
            <w:r w:rsidR="00FA7B66">
              <w:rPr>
                <w:rFonts w:ascii="Times New Roman" w:hAnsi="Times New Roman"/>
              </w:rPr>
              <w:t xml:space="preserve"> </w:t>
            </w:r>
            <w:r w:rsidR="00BE0C18">
              <w:rPr>
                <w:rFonts w:ascii="Times New Roman" w:hAnsi="Times New Roman"/>
              </w:rPr>
              <w:t xml:space="preserve">with partners in collaborative </w:t>
            </w:r>
            <w:proofErr w:type="spellStart"/>
            <w:r w:rsidR="00BE0C18">
              <w:rPr>
                <w:rFonts w:ascii="Times New Roman" w:hAnsi="Times New Roman"/>
              </w:rPr>
              <w:t>BScN</w:t>
            </w:r>
            <w:proofErr w:type="spellEnd"/>
            <w:r w:rsidR="00BE0C18">
              <w:rPr>
                <w:rFonts w:ascii="Times New Roman" w:hAnsi="Times New Roman"/>
              </w:rPr>
              <w:t xml:space="preserve"> education</w:t>
            </w:r>
            <w:r w:rsidR="00FA7B66">
              <w:rPr>
                <w:rFonts w:ascii="Times New Roman" w:hAnsi="Times New Roman"/>
              </w:rPr>
              <w:t xml:space="preserve"> </w:t>
            </w:r>
            <w:r w:rsidRPr="00BA5441">
              <w:rPr>
                <w:rFonts w:ascii="Times New Roman" w:hAnsi="Times New Roman"/>
              </w:rPr>
              <w:t xml:space="preserve">   </w:t>
            </w:r>
          </w:p>
          <w:p w:rsidR="00D0000E" w:rsidRPr="00BA5441" w:rsidRDefault="00D0000E" w:rsidP="00584BE3">
            <w:pPr>
              <w:rPr>
                <w:rFonts w:ascii="Times New Roman" w:hAnsi="Times New Roman"/>
              </w:rPr>
            </w:pPr>
          </w:p>
        </w:tc>
      </w:tr>
      <w:tr w:rsidR="00D0000E" w:rsidRPr="00BA5441" w:rsidTr="000C0CCF">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DATE:</w:t>
            </w:r>
          </w:p>
          <w:p w:rsidR="00D0000E" w:rsidRPr="00BA5441" w:rsidRDefault="00D0000E" w:rsidP="00584BE3">
            <w:pPr>
              <w:rPr>
                <w:rFonts w:ascii="Times New Roman" w:hAnsi="Times New Roman"/>
              </w:rPr>
            </w:pPr>
          </w:p>
        </w:tc>
        <w:tc>
          <w:tcPr>
            <w:tcW w:w="1460" w:type="dxa"/>
          </w:tcPr>
          <w:p w:rsidR="00D0000E" w:rsidRPr="00BA5441" w:rsidRDefault="00D0000E" w:rsidP="00FA7B66">
            <w:pPr>
              <w:rPr>
                <w:rFonts w:ascii="Times New Roman" w:hAnsi="Times New Roman"/>
              </w:rPr>
            </w:pPr>
            <w:r w:rsidRPr="00BA5441">
              <w:rPr>
                <w:rFonts w:ascii="Times New Roman" w:hAnsi="Times New Roman"/>
              </w:rPr>
              <w:t>Sept, 201</w:t>
            </w:r>
            <w:r w:rsidR="00FA7B66">
              <w:rPr>
                <w:rFonts w:ascii="Times New Roman" w:hAnsi="Times New Roman"/>
              </w:rPr>
              <w:t>4</w:t>
            </w:r>
          </w:p>
        </w:tc>
        <w:tc>
          <w:tcPr>
            <w:tcW w:w="3690" w:type="dxa"/>
            <w:gridSpan w:val="3"/>
          </w:tcPr>
          <w:p w:rsidR="00D0000E" w:rsidRPr="00BA5441" w:rsidRDefault="00D0000E" w:rsidP="00584BE3">
            <w:pPr>
              <w:rPr>
                <w:rFonts w:ascii="Times New Roman" w:hAnsi="Times New Roman"/>
              </w:rPr>
            </w:pPr>
            <w:r w:rsidRPr="00BA5441">
              <w:rPr>
                <w:rFonts w:ascii="Times New Roman" w:hAnsi="Times New Roman"/>
                <w:b/>
                <w:lang w:val="en-GB"/>
              </w:rPr>
              <w:t>PREVIOUS OUTLINE DATED:</w:t>
            </w:r>
          </w:p>
        </w:tc>
        <w:tc>
          <w:tcPr>
            <w:tcW w:w="1620" w:type="dxa"/>
          </w:tcPr>
          <w:p w:rsidR="00D0000E" w:rsidRPr="00BA5441" w:rsidRDefault="00D0000E" w:rsidP="00FA7B66">
            <w:pPr>
              <w:rPr>
                <w:rFonts w:ascii="Times New Roman" w:hAnsi="Times New Roman"/>
              </w:rPr>
            </w:pPr>
            <w:r w:rsidRPr="00BA5441">
              <w:rPr>
                <w:rFonts w:ascii="Times New Roman" w:hAnsi="Times New Roman"/>
              </w:rPr>
              <w:t>June, 201</w:t>
            </w:r>
            <w:r w:rsidR="00FA7B66">
              <w:rPr>
                <w:rFonts w:ascii="Times New Roman" w:hAnsi="Times New Roman"/>
              </w:rPr>
              <w:t>3</w:t>
            </w:r>
          </w:p>
        </w:tc>
      </w:tr>
      <w:tr w:rsidR="00D0000E" w:rsidRPr="00BA5441" w:rsidTr="000C0CCF">
        <w:trPr>
          <w:cantSplit/>
        </w:trPr>
        <w:tc>
          <w:tcPr>
            <w:tcW w:w="2518" w:type="dxa"/>
          </w:tcPr>
          <w:p w:rsidR="00D0000E" w:rsidRPr="00BA5441" w:rsidRDefault="00D0000E" w:rsidP="00584BE3">
            <w:pPr>
              <w:rPr>
                <w:rFonts w:ascii="Times New Roman" w:hAnsi="Times New Roman"/>
              </w:rPr>
            </w:pPr>
            <w:r w:rsidRPr="00BA5441">
              <w:rPr>
                <w:rFonts w:ascii="Times New Roman" w:hAnsi="Times New Roman"/>
                <w:b/>
                <w:lang w:val="en-GB"/>
              </w:rPr>
              <w:t>APPROVED:</w:t>
            </w:r>
          </w:p>
        </w:tc>
        <w:tc>
          <w:tcPr>
            <w:tcW w:w="5150" w:type="dxa"/>
            <w:gridSpan w:val="4"/>
          </w:tcPr>
          <w:p w:rsidR="00D0000E" w:rsidRPr="00AD4D9F" w:rsidRDefault="000C0CCF" w:rsidP="00584BE3">
            <w:pPr>
              <w:jc w:val="center"/>
              <w:rPr>
                <w:rFonts w:ascii="Times New Roman" w:hAnsi="Times New Roman"/>
                <w:i/>
              </w:rPr>
            </w:pPr>
            <w:bookmarkStart w:id="0" w:name="_GoBack"/>
            <w:r w:rsidRPr="00AD4D9F">
              <w:rPr>
                <w:rFonts w:ascii="Times New Roman" w:hAnsi="Times New Roman"/>
                <w:i/>
              </w:rPr>
              <w:t>“Marilyn King”</w:t>
            </w:r>
            <w:bookmarkEnd w:id="0"/>
          </w:p>
        </w:tc>
        <w:tc>
          <w:tcPr>
            <w:tcW w:w="1620" w:type="dxa"/>
          </w:tcPr>
          <w:p w:rsidR="00D0000E" w:rsidRPr="00AD4D9F" w:rsidRDefault="000C0CCF" w:rsidP="00584BE3">
            <w:pPr>
              <w:rPr>
                <w:rFonts w:ascii="Times New Roman" w:hAnsi="Times New Roman"/>
                <w:i/>
              </w:rPr>
            </w:pPr>
            <w:r w:rsidRPr="00AD4D9F">
              <w:rPr>
                <w:rFonts w:ascii="Times New Roman" w:hAnsi="Times New Roman"/>
                <w:i/>
              </w:rPr>
              <w:t>Aug. 22, 2014</w:t>
            </w:r>
          </w:p>
        </w:tc>
      </w:tr>
      <w:tr w:rsidR="00D0000E" w:rsidRPr="00BA5441" w:rsidTr="000C0CCF">
        <w:trPr>
          <w:cantSplit/>
        </w:trPr>
        <w:tc>
          <w:tcPr>
            <w:tcW w:w="2518" w:type="dxa"/>
          </w:tcPr>
          <w:p w:rsidR="00D0000E" w:rsidRPr="00BA5441" w:rsidRDefault="00D0000E" w:rsidP="00584BE3">
            <w:pPr>
              <w:rPr>
                <w:rFonts w:ascii="Times New Roman" w:hAnsi="Times New Roman"/>
              </w:rPr>
            </w:pPr>
          </w:p>
        </w:tc>
        <w:tc>
          <w:tcPr>
            <w:tcW w:w="5150" w:type="dxa"/>
            <w:gridSpan w:val="4"/>
          </w:tcPr>
          <w:p w:rsidR="00D0000E" w:rsidRPr="00BA5441" w:rsidRDefault="00D0000E" w:rsidP="00584BE3">
            <w:pPr>
              <w:pStyle w:val="Heading2"/>
              <w:rPr>
                <w:szCs w:val="24"/>
                <w:lang w:val="en-US"/>
              </w:rPr>
            </w:pPr>
            <w:r w:rsidRPr="00BA5441">
              <w:rPr>
                <w:szCs w:val="24"/>
                <w:lang w:val="en-US"/>
              </w:rPr>
              <w:t>__________________________________</w:t>
            </w:r>
          </w:p>
          <w:p w:rsidR="00D0000E" w:rsidRPr="00BA5441" w:rsidRDefault="00D0000E" w:rsidP="00584BE3">
            <w:pPr>
              <w:pStyle w:val="Heading2"/>
              <w:rPr>
                <w:szCs w:val="24"/>
                <w:lang w:val="en-US"/>
              </w:rPr>
            </w:pPr>
            <w:r w:rsidRPr="00BA5441">
              <w:rPr>
                <w:szCs w:val="24"/>
                <w:lang w:val="en-US"/>
              </w:rPr>
              <w:t>CHAIR</w:t>
            </w:r>
          </w:p>
        </w:tc>
        <w:tc>
          <w:tcPr>
            <w:tcW w:w="1620"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_______</w:t>
            </w:r>
            <w:r w:rsidR="000C0CCF">
              <w:rPr>
                <w:rFonts w:ascii="Times New Roman" w:hAnsi="Times New Roman"/>
                <w:b/>
                <w:lang w:val="en-GB"/>
              </w:rPr>
              <w:t>___</w:t>
            </w:r>
            <w:r w:rsidRPr="00BA5441">
              <w:rPr>
                <w:rFonts w:ascii="Times New Roman" w:hAnsi="Times New Roman"/>
                <w:b/>
                <w:lang w:val="en-GB"/>
              </w:rPr>
              <w:t>_</w:t>
            </w:r>
          </w:p>
          <w:p w:rsidR="00D0000E" w:rsidRPr="00BA5441" w:rsidRDefault="00D0000E" w:rsidP="00584BE3">
            <w:pPr>
              <w:jc w:val="center"/>
              <w:rPr>
                <w:rFonts w:ascii="Times New Roman" w:hAnsi="Times New Roman"/>
              </w:rPr>
            </w:pPr>
            <w:r w:rsidRPr="00BA5441">
              <w:rPr>
                <w:rFonts w:ascii="Times New Roman" w:hAnsi="Times New Roman"/>
                <w:b/>
                <w:lang w:val="en-GB"/>
              </w:rPr>
              <w:t>DATE</w:t>
            </w:r>
          </w:p>
        </w:tc>
      </w:tr>
      <w:tr w:rsidR="00D0000E" w:rsidRPr="00BA5441" w:rsidTr="00584BE3">
        <w:trPr>
          <w:cantSplit/>
        </w:trPr>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TOTAL CREDITS:</w:t>
            </w:r>
          </w:p>
          <w:p w:rsidR="00D0000E" w:rsidRPr="00BA5441" w:rsidRDefault="00D0000E" w:rsidP="00584BE3">
            <w:pPr>
              <w:rPr>
                <w:rFonts w:ascii="Times New Roman" w:hAnsi="Times New Roman"/>
              </w:rPr>
            </w:pPr>
          </w:p>
        </w:tc>
        <w:tc>
          <w:tcPr>
            <w:tcW w:w="6770" w:type="dxa"/>
            <w:gridSpan w:val="5"/>
          </w:tcPr>
          <w:p w:rsidR="00D0000E" w:rsidRPr="00BA5441" w:rsidRDefault="00D0000E" w:rsidP="00584BE3">
            <w:pPr>
              <w:rPr>
                <w:rFonts w:ascii="Times New Roman" w:hAnsi="Times New Roman"/>
              </w:rPr>
            </w:pPr>
            <w:r w:rsidRPr="00BA5441">
              <w:rPr>
                <w:rFonts w:ascii="Times New Roman" w:hAnsi="Times New Roman"/>
              </w:rPr>
              <w:t>3</w:t>
            </w:r>
          </w:p>
        </w:tc>
      </w:tr>
      <w:tr w:rsidR="00D0000E" w:rsidRPr="00BA5441" w:rsidTr="00584BE3">
        <w:trPr>
          <w:cantSplit/>
        </w:trPr>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PREREQUISITE(S):</w:t>
            </w:r>
          </w:p>
          <w:p w:rsidR="00D0000E" w:rsidRPr="00BA5441" w:rsidRDefault="00D0000E" w:rsidP="00584BE3">
            <w:pPr>
              <w:rPr>
                <w:rFonts w:ascii="Times New Roman" w:hAnsi="Times New Roman"/>
              </w:rPr>
            </w:pPr>
          </w:p>
        </w:tc>
        <w:tc>
          <w:tcPr>
            <w:tcW w:w="6770" w:type="dxa"/>
            <w:gridSpan w:val="5"/>
          </w:tcPr>
          <w:p w:rsidR="00D0000E" w:rsidRPr="00BA5441" w:rsidRDefault="00D0000E" w:rsidP="00584BE3">
            <w:pPr>
              <w:rPr>
                <w:rFonts w:ascii="Times New Roman" w:hAnsi="Times New Roman"/>
              </w:rPr>
            </w:pPr>
            <w:proofErr w:type="spellStart"/>
            <w:r w:rsidRPr="00BA5441">
              <w:rPr>
                <w:rFonts w:ascii="Times New Roman" w:hAnsi="Times New Roman"/>
              </w:rPr>
              <w:t>NURS</w:t>
            </w:r>
            <w:proofErr w:type="spellEnd"/>
            <w:r w:rsidRPr="00BA5441">
              <w:rPr>
                <w:rFonts w:ascii="Times New Roman" w:hAnsi="Times New Roman"/>
              </w:rPr>
              <w:t xml:space="preserve"> 2057</w:t>
            </w:r>
          </w:p>
          <w:p w:rsidR="00D0000E" w:rsidRPr="00BA5441" w:rsidRDefault="00D0000E" w:rsidP="00584BE3">
            <w:pPr>
              <w:rPr>
                <w:rFonts w:ascii="Times New Roman" w:hAnsi="Times New Roman"/>
              </w:rPr>
            </w:pPr>
            <w:r w:rsidRPr="00BA5441">
              <w:rPr>
                <w:rFonts w:ascii="Times New Roman" w:hAnsi="Times New Roman"/>
              </w:rPr>
              <w:t xml:space="preserve">Recommended Co-requisite:  Clinical Practice Course </w:t>
            </w:r>
          </w:p>
          <w:p w:rsidR="00D0000E" w:rsidRPr="00BA5441" w:rsidRDefault="00D0000E" w:rsidP="00584BE3">
            <w:pPr>
              <w:rPr>
                <w:rFonts w:ascii="Times New Roman" w:hAnsi="Times New Roman"/>
              </w:rPr>
            </w:pPr>
          </w:p>
        </w:tc>
      </w:tr>
      <w:tr w:rsidR="00D0000E" w:rsidRPr="00BA5441" w:rsidTr="00584BE3">
        <w:trPr>
          <w:cantSplit/>
        </w:trPr>
        <w:tc>
          <w:tcPr>
            <w:tcW w:w="2518" w:type="dxa"/>
          </w:tcPr>
          <w:p w:rsidR="00D0000E" w:rsidRPr="00BA5441" w:rsidRDefault="00D0000E" w:rsidP="00584BE3">
            <w:pPr>
              <w:rPr>
                <w:rFonts w:ascii="Times New Roman" w:hAnsi="Times New Roman"/>
                <w:b/>
                <w:lang w:val="en-GB"/>
              </w:rPr>
            </w:pPr>
            <w:r w:rsidRPr="00BA5441">
              <w:rPr>
                <w:rFonts w:ascii="Times New Roman" w:hAnsi="Times New Roman"/>
                <w:b/>
                <w:lang w:val="en-GB"/>
              </w:rPr>
              <w:t>HOURS/WEEK:</w:t>
            </w:r>
          </w:p>
          <w:p w:rsidR="00D0000E" w:rsidRPr="00BA5441" w:rsidRDefault="00D0000E" w:rsidP="00584BE3">
            <w:pPr>
              <w:rPr>
                <w:rFonts w:ascii="Times New Roman" w:hAnsi="Times New Roman"/>
              </w:rPr>
            </w:pPr>
          </w:p>
        </w:tc>
        <w:tc>
          <w:tcPr>
            <w:tcW w:w="6770" w:type="dxa"/>
            <w:gridSpan w:val="5"/>
          </w:tcPr>
          <w:p w:rsidR="00D0000E" w:rsidRPr="00BA5441" w:rsidRDefault="00D0000E" w:rsidP="00584BE3">
            <w:pPr>
              <w:rPr>
                <w:rFonts w:ascii="Times New Roman" w:hAnsi="Times New Roman"/>
              </w:rPr>
            </w:pPr>
            <w:r w:rsidRPr="00BA5441">
              <w:rPr>
                <w:rFonts w:ascii="Times New Roman" w:hAnsi="Times New Roman"/>
              </w:rPr>
              <w:t>3</w:t>
            </w:r>
          </w:p>
        </w:tc>
      </w:tr>
      <w:tr w:rsidR="00D0000E" w:rsidRPr="00BA5441" w:rsidTr="00584BE3">
        <w:trPr>
          <w:cantSplit/>
        </w:trPr>
        <w:tc>
          <w:tcPr>
            <w:tcW w:w="9288" w:type="dxa"/>
            <w:gridSpan w:val="6"/>
          </w:tcPr>
          <w:p w:rsidR="00D0000E" w:rsidRPr="00BA5441" w:rsidRDefault="00D0000E" w:rsidP="00584BE3">
            <w:pPr>
              <w:pStyle w:val="Heading2"/>
              <w:tabs>
                <w:tab w:val="center" w:pos="4560"/>
              </w:tabs>
              <w:rPr>
                <w:szCs w:val="24"/>
              </w:rPr>
            </w:pPr>
          </w:p>
          <w:p w:rsidR="00D0000E" w:rsidRPr="00BA5441" w:rsidRDefault="00D0000E" w:rsidP="00584BE3">
            <w:pPr>
              <w:pStyle w:val="Heading2"/>
              <w:tabs>
                <w:tab w:val="center" w:pos="4560"/>
              </w:tabs>
              <w:rPr>
                <w:szCs w:val="24"/>
              </w:rPr>
            </w:pPr>
            <w:r w:rsidRPr="00BA5441">
              <w:rPr>
                <w:szCs w:val="24"/>
              </w:rPr>
              <w:t>Copyright ©201</w:t>
            </w:r>
            <w:r w:rsidR="00FA7B66">
              <w:rPr>
                <w:szCs w:val="24"/>
              </w:rPr>
              <w:t>4</w:t>
            </w:r>
            <w:r w:rsidRPr="00BA5441">
              <w:rPr>
                <w:szCs w:val="24"/>
              </w:rPr>
              <w:t xml:space="preserve"> The Sault College of Applied Arts &amp; Technology</w:t>
            </w:r>
          </w:p>
          <w:p w:rsidR="00D0000E" w:rsidRPr="00BA5441" w:rsidRDefault="00D0000E" w:rsidP="00584BE3">
            <w:pPr>
              <w:tabs>
                <w:tab w:val="center" w:pos="4560"/>
              </w:tabs>
              <w:jc w:val="center"/>
              <w:rPr>
                <w:rFonts w:ascii="Times New Roman" w:hAnsi="Times New Roman"/>
                <w:i/>
                <w:lang w:val="en-GB"/>
              </w:rPr>
            </w:pPr>
            <w:r w:rsidRPr="00BA5441">
              <w:rPr>
                <w:rFonts w:ascii="Times New Roman" w:hAnsi="Times New Roman"/>
                <w:i/>
                <w:lang w:val="en-GB"/>
              </w:rPr>
              <w:t>Reproduction of this document by any means, in whole or in part, without prior</w:t>
            </w:r>
          </w:p>
          <w:p w:rsidR="00D0000E" w:rsidRPr="00BA5441" w:rsidRDefault="00D0000E" w:rsidP="00584BE3">
            <w:pPr>
              <w:pStyle w:val="Heading2"/>
              <w:tabs>
                <w:tab w:val="center" w:pos="4560"/>
              </w:tabs>
              <w:rPr>
                <w:b w:val="0"/>
                <w:szCs w:val="24"/>
              </w:rPr>
            </w:pPr>
            <w:r w:rsidRPr="00BA5441">
              <w:rPr>
                <w:b w:val="0"/>
                <w:i/>
                <w:szCs w:val="24"/>
              </w:rPr>
              <w:t xml:space="preserve">written permission of </w:t>
            </w:r>
            <w:smartTag w:uri="urn:schemas-microsoft-com:office:smarttags" w:element="place">
              <w:smartTag w:uri="urn:schemas-microsoft-com:office:smarttags" w:element="PlaceName">
                <w:r w:rsidRPr="00BA5441">
                  <w:rPr>
                    <w:b w:val="0"/>
                    <w:i/>
                    <w:szCs w:val="24"/>
                  </w:rPr>
                  <w:t>Sault</w:t>
                </w:r>
              </w:smartTag>
              <w:r w:rsidRPr="00BA5441">
                <w:rPr>
                  <w:b w:val="0"/>
                  <w:i/>
                  <w:szCs w:val="24"/>
                </w:rPr>
                <w:t xml:space="preserve"> </w:t>
              </w:r>
              <w:smartTag w:uri="urn:schemas-microsoft-com:office:smarttags" w:element="PlaceType">
                <w:r w:rsidRPr="00BA5441">
                  <w:rPr>
                    <w:b w:val="0"/>
                    <w:i/>
                    <w:szCs w:val="24"/>
                  </w:rPr>
                  <w:t>College</w:t>
                </w:r>
              </w:smartTag>
            </w:smartTag>
            <w:r w:rsidRPr="00BA5441">
              <w:rPr>
                <w:b w:val="0"/>
                <w:i/>
                <w:szCs w:val="24"/>
              </w:rPr>
              <w:t xml:space="preserve"> of Applied Arts &amp; Technology is prohibited.</w:t>
            </w:r>
          </w:p>
        </w:tc>
      </w:tr>
      <w:tr w:rsidR="00D0000E" w:rsidRPr="00BA5441" w:rsidTr="00584BE3">
        <w:trPr>
          <w:cantSplit/>
        </w:trPr>
        <w:tc>
          <w:tcPr>
            <w:tcW w:w="9288" w:type="dxa"/>
            <w:gridSpan w:val="6"/>
          </w:tcPr>
          <w:p w:rsidR="00D0000E" w:rsidRPr="00BA5441" w:rsidRDefault="00D0000E" w:rsidP="00584BE3">
            <w:pPr>
              <w:pStyle w:val="Heading2"/>
              <w:tabs>
                <w:tab w:val="center" w:pos="4560"/>
              </w:tabs>
              <w:rPr>
                <w:b w:val="0"/>
                <w:szCs w:val="24"/>
              </w:rPr>
            </w:pPr>
            <w:r w:rsidRPr="00BA5441">
              <w:rPr>
                <w:b w:val="0"/>
                <w:i/>
                <w:szCs w:val="24"/>
              </w:rPr>
              <w:t>For additional information, please contact Marilyn King, Chair, Health Programs</w:t>
            </w:r>
          </w:p>
        </w:tc>
      </w:tr>
      <w:tr w:rsidR="00D0000E" w:rsidRPr="00BA5441" w:rsidTr="00584BE3">
        <w:trPr>
          <w:cantSplit/>
        </w:trPr>
        <w:tc>
          <w:tcPr>
            <w:tcW w:w="9288" w:type="dxa"/>
            <w:gridSpan w:val="6"/>
          </w:tcPr>
          <w:p w:rsidR="00D0000E" w:rsidRPr="00BA5441" w:rsidRDefault="00D0000E" w:rsidP="0005555E">
            <w:pPr>
              <w:tabs>
                <w:tab w:val="center" w:pos="4560"/>
              </w:tabs>
              <w:jc w:val="center"/>
              <w:rPr>
                <w:rFonts w:ascii="Times New Roman" w:hAnsi="Times New Roman"/>
                <w:i/>
                <w:lang w:val="en-GB"/>
              </w:rPr>
            </w:pPr>
            <w:r w:rsidRPr="00BA5441">
              <w:rPr>
                <w:rFonts w:ascii="Times New Roman" w:hAnsi="Times New Roman"/>
                <w:i/>
                <w:lang w:val="en-GB"/>
              </w:rPr>
              <w:t xml:space="preserve">School of </w:t>
            </w:r>
            <w:r w:rsidR="0005555E">
              <w:rPr>
                <w:rFonts w:ascii="Times New Roman" w:hAnsi="Times New Roman"/>
                <w:i/>
                <w:lang w:val="en-GB"/>
              </w:rPr>
              <w:t>Health Wellness and Continuing Education</w:t>
            </w:r>
          </w:p>
        </w:tc>
      </w:tr>
      <w:tr w:rsidR="00D0000E" w:rsidRPr="00BA5441" w:rsidTr="00584BE3">
        <w:trPr>
          <w:cantSplit/>
        </w:trPr>
        <w:tc>
          <w:tcPr>
            <w:tcW w:w="9288" w:type="dxa"/>
            <w:gridSpan w:val="6"/>
          </w:tcPr>
          <w:p w:rsidR="00D0000E" w:rsidRPr="00BA5441" w:rsidRDefault="00D0000E" w:rsidP="00584BE3">
            <w:pPr>
              <w:tabs>
                <w:tab w:val="center" w:pos="4560"/>
              </w:tabs>
              <w:jc w:val="center"/>
              <w:rPr>
                <w:rFonts w:ascii="Times New Roman" w:hAnsi="Times New Roman"/>
                <w:i/>
                <w:lang w:val="en-GB"/>
              </w:rPr>
            </w:pPr>
            <w:smartTag w:uri="urn:schemas-microsoft-com:office:smarttags" w:element="phone">
              <w:smartTagPr>
                <w:attr w:uri="urn:schemas-microsoft-com:office:office" w:name="ls" w:val="trans"/>
                <w:attr w:name="phonenumber" w:val="$67592554"/>
              </w:smartTagPr>
              <w:r w:rsidRPr="00BA5441">
                <w:rPr>
                  <w:rFonts w:ascii="Times New Roman" w:hAnsi="Times New Roman"/>
                  <w:i/>
                  <w:lang w:val="en-GB"/>
                </w:rPr>
                <w:t xml:space="preserve">(705) </w:t>
              </w:r>
              <w:smartTag w:uri="urn:schemas-microsoft-com:office:smarttags" w:element="phone">
                <w:smartTagPr>
                  <w:attr w:uri="urn:schemas-microsoft-com:office:office" w:name="ls" w:val="trans"/>
                  <w:attr w:name="phonenumber" w:val="$67592554"/>
                </w:smartTagPr>
                <w:r w:rsidRPr="00BA5441">
                  <w:rPr>
                    <w:rFonts w:ascii="Times New Roman" w:hAnsi="Times New Roman"/>
                    <w:i/>
                    <w:lang w:val="en-GB"/>
                  </w:rPr>
                  <w:t>759-2554</w:t>
                </w:r>
              </w:smartTag>
            </w:smartTag>
            <w:r w:rsidRPr="00BA5441">
              <w:rPr>
                <w:rFonts w:ascii="Times New Roman" w:hAnsi="Times New Roman"/>
                <w:i/>
                <w:lang w:val="en-GB"/>
              </w:rPr>
              <w:t>, Ext. 2689</w:t>
            </w:r>
          </w:p>
          <w:p w:rsidR="00D0000E" w:rsidRPr="00BA5441" w:rsidRDefault="00D0000E" w:rsidP="00584BE3">
            <w:pPr>
              <w:tabs>
                <w:tab w:val="center" w:pos="4560"/>
              </w:tabs>
              <w:jc w:val="center"/>
              <w:rPr>
                <w:rFonts w:ascii="Times New Roman" w:hAnsi="Times New Roman"/>
              </w:rPr>
            </w:pPr>
          </w:p>
        </w:tc>
      </w:tr>
    </w:tbl>
    <w:p w:rsidR="00D0000E" w:rsidRPr="00BA5441" w:rsidRDefault="00D0000E" w:rsidP="00D0000E">
      <w:pPr>
        <w:tabs>
          <w:tab w:val="center" w:pos="4560"/>
        </w:tabs>
        <w:rPr>
          <w:rFonts w:ascii="Times New Roman" w:hAnsi="Times New Roman"/>
          <w:i/>
          <w:lang w:val="en-GB"/>
        </w:rPr>
      </w:pPr>
      <w:r w:rsidRPr="00BA5441">
        <w:rPr>
          <w:rFonts w:ascii="Times New Roman" w:hAnsi="Times New Roman"/>
          <w:i/>
          <w:lang w:val="en-GB"/>
        </w:rPr>
        <w:br w:type="page"/>
      </w:r>
    </w:p>
    <w:p w:rsidR="00D0000E" w:rsidRPr="00BA5441" w:rsidRDefault="00D0000E" w:rsidP="00D0000E">
      <w:pPr>
        <w:tabs>
          <w:tab w:val="center" w:pos="4560"/>
        </w:tabs>
        <w:rPr>
          <w:rFonts w:ascii="Times New Roman" w:hAnsi="Times New Roman"/>
          <w:i/>
          <w:lang w:val="en-GB"/>
        </w:rPr>
      </w:pPr>
    </w:p>
    <w:tbl>
      <w:tblPr>
        <w:tblW w:w="0" w:type="auto"/>
        <w:tblLayout w:type="fixed"/>
        <w:tblLook w:val="0000" w:firstRow="0" w:lastRow="0" w:firstColumn="0" w:lastColumn="0" w:noHBand="0" w:noVBand="0"/>
      </w:tblPr>
      <w:tblGrid>
        <w:gridCol w:w="675"/>
        <w:gridCol w:w="8181"/>
      </w:tblGrid>
      <w:tr w:rsidR="00D0000E" w:rsidRPr="00BA5441" w:rsidTr="00584BE3">
        <w:tc>
          <w:tcPr>
            <w:tcW w:w="675" w:type="dxa"/>
          </w:tcPr>
          <w:p w:rsidR="00D0000E" w:rsidRPr="00BA5441" w:rsidRDefault="00D0000E" w:rsidP="00584BE3">
            <w:pPr>
              <w:rPr>
                <w:rFonts w:ascii="Times New Roman" w:hAnsi="Times New Roman"/>
                <w:b/>
              </w:rPr>
            </w:pPr>
            <w:r w:rsidRPr="00BA5441">
              <w:rPr>
                <w:rFonts w:ascii="Times New Roman" w:hAnsi="Times New Roman"/>
                <w:b/>
              </w:rPr>
              <w:t>I.</w:t>
            </w:r>
          </w:p>
        </w:tc>
        <w:tc>
          <w:tcPr>
            <w:tcW w:w="8181" w:type="dxa"/>
          </w:tcPr>
          <w:p w:rsidR="00D0000E" w:rsidRPr="00BA5441" w:rsidRDefault="00D0000E" w:rsidP="00584BE3">
            <w:pPr>
              <w:rPr>
                <w:rFonts w:ascii="Times New Roman" w:hAnsi="Times New Roman"/>
                <w:b/>
              </w:rPr>
            </w:pPr>
            <w:r w:rsidRPr="00BA5441">
              <w:rPr>
                <w:rFonts w:ascii="Times New Roman" w:hAnsi="Times New Roman"/>
                <w:b/>
              </w:rPr>
              <w:t>COURSE DESCRIPTION:</w:t>
            </w:r>
          </w:p>
          <w:p w:rsidR="000A40AE" w:rsidRPr="000A40AE" w:rsidRDefault="000A40AE" w:rsidP="000A40AE">
            <w:pPr>
              <w:rPr>
                <w:rFonts w:ascii="Times New Roman" w:eastAsia="Calibri" w:hAnsi="Times New Roman"/>
              </w:rPr>
            </w:pPr>
          </w:p>
          <w:p w:rsidR="000A40AE" w:rsidRPr="00615324" w:rsidRDefault="000A40AE" w:rsidP="00615324">
            <w:pPr>
              <w:ind w:left="34"/>
              <w:rPr>
                <w:rFonts w:ascii="Times New Roman" w:eastAsia="Calibri" w:hAnsi="Times New Roman"/>
                <w:bCs/>
              </w:rPr>
            </w:pPr>
            <w:r w:rsidRPr="00615324">
              <w:rPr>
                <w:rFonts w:ascii="Times New Roman" w:eastAsia="Calibri" w:hAnsi="Times New Roman"/>
                <w:bCs/>
              </w:rPr>
              <w:t xml:space="preserve">Learners examine assumptions underlying a variety of teaching and learning perspectives and methodologies. Through reflection, learners explore personal beliefs and values in relation to these assumptions. Through praxis and building on concepts in Professional Growth I and II, learners experience teaching/learning opportunities with a focus on health protection.  </w:t>
            </w:r>
            <w:r w:rsidRPr="00615324">
              <w:rPr>
                <w:rFonts w:ascii="Times New Roman" w:eastAsia="Calibri" w:hAnsi="Times New Roman"/>
                <w:bCs/>
                <w:i/>
              </w:rPr>
              <w:t>Students are strongly advised to be enrolled in the concurrent 3</w:t>
            </w:r>
            <w:r w:rsidRPr="00615324">
              <w:rPr>
                <w:rFonts w:ascii="Times New Roman" w:eastAsia="Calibri" w:hAnsi="Times New Roman"/>
                <w:bCs/>
                <w:i/>
                <w:vertAlign w:val="superscript"/>
              </w:rPr>
              <w:t>rd</w:t>
            </w:r>
            <w:r w:rsidRPr="00615324">
              <w:rPr>
                <w:rFonts w:ascii="Times New Roman" w:eastAsia="Calibri" w:hAnsi="Times New Roman"/>
                <w:bCs/>
                <w:i/>
              </w:rPr>
              <w:t xml:space="preserve"> Year Nursing Practice Course. </w:t>
            </w:r>
            <w:r w:rsidRPr="00615324">
              <w:rPr>
                <w:rFonts w:ascii="Times New Roman" w:eastAsia="Calibri" w:hAnsi="Times New Roman"/>
                <w:bCs/>
              </w:rPr>
              <w:t>Prerequisite:  NURS2057</w:t>
            </w:r>
            <w:r w:rsidR="001777F9" w:rsidRPr="00615324">
              <w:rPr>
                <w:rFonts w:ascii="Times New Roman" w:eastAsia="Calibri" w:hAnsi="Times New Roman"/>
                <w:bCs/>
              </w:rPr>
              <w:t>. (</w:t>
            </w:r>
            <w:proofErr w:type="spellStart"/>
            <w:r w:rsidR="001777F9" w:rsidRPr="00615324">
              <w:rPr>
                <w:rFonts w:ascii="Times New Roman" w:eastAsia="Calibri" w:hAnsi="Times New Roman"/>
                <w:bCs/>
              </w:rPr>
              <w:t>lec</w:t>
            </w:r>
            <w:proofErr w:type="spellEnd"/>
            <w:r w:rsidR="001777F9" w:rsidRPr="00615324">
              <w:rPr>
                <w:rFonts w:ascii="Times New Roman" w:eastAsia="Calibri" w:hAnsi="Times New Roman"/>
                <w:bCs/>
              </w:rPr>
              <w:t xml:space="preserve"> 3) </w:t>
            </w:r>
            <w:proofErr w:type="spellStart"/>
            <w:r w:rsidR="001777F9" w:rsidRPr="00615324">
              <w:rPr>
                <w:rFonts w:ascii="Times New Roman" w:eastAsia="Calibri" w:hAnsi="Times New Roman"/>
                <w:bCs/>
              </w:rPr>
              <w:t>cr</w:t>
            </w:r>
            <w:proofErr w:type="spellEnd"/>
            <w:r w:rsidR="001777F9" w:rsidRPr="00615324">
              <w:rPr>
                <w:rFonts w:ascii="Times New Roman" w:eastAsia="Calibri" w:hAnsi="Times New Roman"/>
                <w:bCs/>
              </w:rPr>
              <w:t xml:space="preserve"> 3.</w:t>
            </w:r>
          </w:p>
          <w:p w:rsidR="00D0000E" w:rsidRPr="00BA5441" w:rsidRDefault="00D0000E" w:rsidP="00615324">
            <w:pPr>
              <w:pStyle w:val="Default"/>
              <w:rPr>
                <w:rFonts w:ascii="Times New Roman" w:hAnsi="Times New Roman"/>
                <w:bCs/>
                <w:lang w:val="en-GB"/>
              </w:rPr>
            </w:pPr>
          </w:p>
          <w:p w:rsidR="00D0000E" w:rsidRPr="00BA5441" w:rsidRDefault="00D0000E" w:rsidP="00584B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rPr>
            </w:pPr>
            <w:r w:rsidRPr="00BA5441">
              <w:rPr>
                <w:rFonts w:ascii="Times New Roman" w:hAnsi="Times New Roman"/>
                <w:bCs/>
                <w:lang w:val="en-GB"/>
              </w:rPr>
              <w:t>.</w:t>
            </w:r>
          </w:p>
        </w:tc>
      </w:tr>
      <w:tr w:rsidR="00D0000E" w:rsidRPr="00BA5441" w:rsidTr="00584BE3">
        <w:trPr>
          <w:cantSplit/>
        </w:trPr>
        <w:tc>
          <w:tcPr>
            <w:tcW w:w="675" w:type="dxa"/>
          </w:tcPr>
          <w:p w:rsidR="00D0000E" w:rsidRPr="00BA5441" w:rsidRDefault="00D0000E" w:rsidP="003372BE">
            <w:pPr>
              <w:rPr>
                <w:rFonts w:ascii="Times New Roman" w:hAnsi="Times New Roman"/>
                <w:b/>
              </w:rPr>
            </w:pPr>
            <w:r w:rsidRPr="00BA5441">
              <w:rPr>
                <w:rFonts w:ascii="Times New Roman" w:hAnsi="Times New Roman"/>
                <w:b/>
              </w:rPr>
              <w:t>II.</w:t>
            </w:r>
          </w:p>
        </w:tc>
        <w:tc>
          <w:tcPr>
            <w:tcW w:w="8181" w:type="dxa"/>
          </w:tcPr>
          <w:p w:rsidR="00D0000E" w:rsidRPr="00BA5441" w:rsidRDefault="00434839" w:rsidP="003372BE">
            <w:pPr>
              <w:rPr>
                <w:rFonts w:ascii="Times New Roman" w:hAnsi="Times New Roman"/>
                <w:b/>
                <w:bCs/>
                <w:u w:val="single"/>
              </w:rPr>
            </w:pPr>
            <w:r>
              <w:rPr>
                <w:rFonts w:ascii="Times New Roman" w:hAnsi="Times New Roman"/>
                <w:b/>
              </w:rPr>
              <w:t>Ends in View; Learning outcomes and elements of performance.</w:t>
            </w:r>
          </w:p>
          <w:p w:rsidR="00434839" w:rsidRPr="00434839" w:rsidRDefault="00434839" w:rsidP="003372BE">
            <w:pPr>
              <w:spacing w:before="100" w:beforeAutospacing="1" w:after="100" w:afterAutospacing="1"/>
              <w:contextualSpacing/>
              <w:rPr>
                <w:rFonts w:ascii="Times New Roman" w:eastAsiaTheme="minorHAnsi" w:hAnsi="Times New Roman"/>
              </w:rPr>
            </w:pPr>
            <w:r w:rsidRPr="00434839">
              <w:rPr>
                <w:rFonts w:ascii="Times New Roman" w:eastAsiaTheme="minorHAnsi" w:hAnsi="Times New Roman"/>
              </w:rPr>
              <w:t>By the end of the NURS3056 course students will be able to:</w:t>
            </w:r>
          </w:p>
          <w:p w:rsidR="00434839" w:rsidRPr="00434839" w:rsidRDefault="00434839" w:rsidP="003372BE">
            <w:pPr>
              <w:spacing w:before="100" w:beforeAutospacing="1" w:after="100" w:afterAutospacing="1"/>
              <w:contextualSpacing/>
              <w:rPr>
                <w:rFonts w:ascii="Times New Roman" w:eastAsiaTheme="minorHAnsi" w:hAnsi="Times New Roman"/>
              </w:rPr>
            </w:pPr>
          </w:p>
          <w:p w:rsidR="00434839" w:rsidRPr="00434839" w:rsidRDefault="00434839" w:rsidP="003372BE">
            <w:pPr>
              <w:widowControl w:val="0"/>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contextualSpacing/>
              <w:rPr>
                <w:rFonts w:ascii="Times New Roman" w:hAnsi="Times New Roman"/>
                <w:i/>
                <w:snapToGrid w:val="0"/>
              </w:rPr>
            </w:pPr>
            <w:r w:rsidRPr="00434839">
              <w:rPr>
                <w:rFonts w:ascii="Times New Roman" w:hAnsi="Times New Roman"/>
                <w:lang w:val="en-GB"/>
              </w:rPr>
              <w:t xml:space="preserve">demonstrate the role of educator with individuals and groups in a variety of contexts </w:t>
            </w:r>
          </w:p>
          <w:p w:rsidR="00434839" w:rsidRPr="00434839" w:rsidRDefault="00434839" w:rsidP="003372BE">
            <w:pPr>
              <w:widowControl w:val="0"/>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contextualSpacing/>
              <w:rPr>
                <w:rFonts w:ascii="Times New Roman" w:hAnsi="Times New Roman"/>
                <w:i/>
                <w:snapToGrid w:val="0"/>
              </w:rPr>
            </w:pPr>
            <w:r w:rsidRPr="00434839">
              <w:rPr>
                <w:rFonts w:ascii="Times New Roman" w:hAnsi="Times New Roman"/>
                <w:lang w:val="en-GB"/>
              </w:rPr>
              <w:t>demonstrate the role of learner in the classroom and within an organized teaching activity</w:t>
            </w:r>
          </w:p>
          <w:p w:rsidR="00434839" w:rsidRPr="00434839" w:rsidRDefault="00434839" w:rsidP="003372BE">
            <w:pPr>
              <w:widowControl w:val="0"/>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contextualSpacing/>
              <w:rPr>
                <w:rFonts w:ascii="Times New Roman" w:hAnsi="Times New Roman"/>
                <w:i/>
                <w:snapToGrid w:val="0"/>
              </w:rPr>
            </w:pPr>
            <w:r w:rsidRPr="00434839">
              <w:rPr>
                <w:rFonts w:ascii="Times New Roman" w:hAnsi="Times New Roman"/>
                <w:lang w:val="en-GB"/>
              </w:rPr>
              <w:t xml:space="preserve">examine and critique application of educational theories and their relevance to the role of nurse as educator </w:t>
            </w:r>
          </w:p>
          <w:p w:rsidR="00434839" w:rsidRPr="00434839" w:rsidRDefault="00434839" w:rsidP="003372BE">
            <w:pPr>
              <w:widowControl w:val="0"/>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contextualSpacing/>
              <w:rPr>
                <w:rFonts w:ascii="Times New Roman" w:hAnsi="Times New Roman"/>
                <w:i/>
                <w:snapToGrid w:val="0"/>
              </w:rPr>
            </w:pPr>
            <w:r w:rsidRPr="00434839">
              <w:rPr>
                <w:rFonts w:ascii="Times New Roman" w:hAnsi="Times New Roman"/>
                <w:snapToGrid w:val="0"/>
              </w:rPr>
              <w:t xml:space="preserve">demonstrate competencies of an effective nurse as educator </w:t>
            </w:r>
          </w:p>
          <w:p w:rsidR="00BE0C18" w:rsidRPr="00BE0C18" w:rsidRDefault="00434839" w:rsidP="003372BE">
            <w:pPr>
              <w:widowControl w:val="0"/>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contextualSpacing/>
              <w:rPr>
                <w:rFonts w:ascii="Times New Roman" w:hAnsi="Times New Roman"/>
                <w:i/>
                <w:snapToGrid w:val="0"/>
              </w:rPr>
            </w:pPr>
            <w:r w:rsidRPr="00BE0C18">
              <w:rPr>
                <w:rFonts w:ascii="Times New Roman" w:hAnsi="Times New Roman"/>
                <w:snapToGrid w:val="0"/>
              </w:rPr>
              <w:t>identify the principles of motivational interviewing</w:t>
            </w:r>
          </w:p>
          <w:p w:rsidR="00434839" w:rsidRPr="00BE0C18" w:rsidRDefault="00434839" w:rsidP="003372BE">
            <w:pPr>
              <w:widowControl w:val="0"/>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contextualSpacing/>
              <w:rPr>
                <w:rFonts w:ascii="Times New Roman" w:hAnsi="Times New Roman"/>
                <w:i/>
                <w:snapToGrid w:val="0"/>
              </w:rPr>
            </w:pPr>
            <w:r w:rsidRPr="00BE0C18">
              <w:rPr>
                <w:rFonts w:ascii="Times New Roman" w:hAnsi="Times New Roman"/>
                <w:snapToGrid w:val="0"/>
              </w:rPr>
              <w:t>d</w:t>
            </w:r>
            <w:proofErr w:type="spellStart"/>
            <w:r w:rsidRPr="00BE0C18">
              <w:rPr>
                <w:rFonts w:ascii="Times New Roman" w:hAnsi="Times New Roman"/>
                <w:lang w:val="en-GB"/>
              </w:rPr>
              <w:t>evelop</w:t>
            </w:r>
            <w:proofErr w:type="spellEnd"/>
            <w:r w:rsidRPr="00BE0C18">
              <w:rPr>
                <w:rFonts w:ascii="Times New Roman" w:hAnsi="Times New Roman"/>
                <w:lang w:val="en-GB"/>
              </w:rPr>
              <w:t xml:space="preserve"> </w:t>
            </w:r>
            <w:r w:rsidR="00BE0C18">
              <w:rPr>
                <w:rFonts w:ascii="Times New Roman" w:hAnsi="Times New Roman"/>
                <w:lang w:val="en-GB"/>
              </w:rPr>
              <w:t xml:space="preserve">a </w:t>
            </w:r>
            <w:r w:rsidRPr="00BE0C18">
              <w:rPr>
                <w:rFonts w:ascii="Times New Roman" w:hAnsi="Times New Roman"/>
                <w:lang w:val="en-GB"/>
              </w:rPr>
              <w:t>teaching plan for aggregates</w:t>
            </w:r>
          </w:p>
          <w:p w:rsidR="00434839" w:rsidRPr="00171018" w:rsidRDefault="00434839" w:rsidP="003372BE">
            <w:pPr>
              <w:widowControl w:val="0"/>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contextualSpacing/>
              <w:rPr>
                <w:rFonts w:ascii="Times New Roman" w:hAnsi="Times New Roman"/>
                <w:i/>
                <w:snapToGrid w:val="0"/>
              </w:rPr>
            </w:pPr>
            <w:r w:rsidRPr="00434839">
              <w:rPr>
                <w:rFonts w:ascii="Times New Roman" w:hAnsi="Times New Roman"/>
                <w:snapToGrid w:val="0"/>
              </w:rPr>
              <w:t xml:space="preserve">create health information for </w:t>
            </w:r>
            <w:r w:rsidR="00BE0C18">
              <w:rPr>
                <w:rFonts w:ascii="Times New Roman" w:hAnsi="Times New Roman"/>
                <w:snapToGrid w:val="0"/>
              </w:rPr>
              <w:t xml:space="preserve">a </w:t>
            </w:r>
            <w:r w:rsidRPr="00434839">
              <w:rPr>
                <w:rFonts w:ascii="Times New Roman" w:hAnsi="Times New Roman"/>
                <w:snapToGrid w:val="0"/>
              </w:rPr>
              <w:t>specific topic to address health care needs of aggregates incorporating literacy</w:t>
            </w:r>
          </w:p>
          <w:p w:rsidR="00171018" w:rsidRPr="00434839" w:rsidRDefault="00171018" w:rsidP="00171018">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contextualSpacing/>
              <w:rPr>
                <w:rFonts w:ascii="Times New Roman" w:hAnsi="Times New Roman"/>
                <w:i/>
                <w:snapToGrid w:val="0"/>
              </w:rPr>
            </w:pPr>
          </w:p>
          <w:p w:rsidR="00D0000E" w:rsidRPr="00BA5441" w:rsidRDefault="00D0000E" w:rsidP="003372BE">
            <w:pPr>
              <w:rPr>
                <w:rFonts w:ascii="Times New Roman" w:hAnsi="Times New Roman"/>
                <w:iCs/>
                <w:snapToGrid w:val="0"/>
              </w:rPr>
            </w:pPr>
            <w:r w:rsidRPr="00BA5441">
              <w:rPr>
                <w:rFonts w:ascii="Times New Roman" w:hAnsi="Times New Roman"/>
                <w:b/>
                <w:bCs/>
                <w:iCs/>
                <w:snapToGrid w:val="0"/>
                <w:u w:val="single"/>
              </w:rPr>
              <w:t>Process</w:t>
            </w:r>
          </w:p>
          <w:p w:rsidR="00D0000E" w:rsidRPr="00BA5441" w:rsidRDefault="00D0000E" w:rsidP="003372BE">
            <w:pPr>
              <w:widowControl w:val="0"/>
              <w:rPr>
                <w:rFonts w:ascii="Times New Roman" w:hAnsi="Times New Roman"/>
                <w:iCs/>
                <w:snapToGrid w:val="0"/>
              </w:rPr>
            </w:pPr>
          </w:p>
          <w:p w:rsidR="00BE0C18" w:rsidRDefault="00D0000E" w:rsidP="003372BE">
            <w:pPr>
              <w:widowControl w:val="0"/>
              <w:autoSpaceDE w:val="0"/>
              <w:autoSpaceDN w:val="0"/>
              <w:adjustRightInd w:val="0"/>
              <w:spacing w:after="240"/>
              <w:rPr>
                <w:rFonts w:ascii="Times New Roman" w:hAnsi="Times New Roman"/>
                <w:lang w:val="en-GB"/>
              </w:rPr>
            </w:pPr>
            <w:r w:rsidRPr="00BA5441">
              <w:rPr>
                <w:rFonts w:ascii="Times New Roman" w:hAnsi="Times New Roman"/>
                <w:lang w:val="en-GB"/>
              </w:rPr>
              <w:t>This course is designed to promote professional growth as a teacher and a learner</w:t>
            </w:r>
            <w:r w:rsidR="007F0886">
              <w:rPr>
                <w:rFonts w:ascii="Times New Roman" w:hAnsi="Times New Roman"/>
                <w:lang w:val="en-GB"/>
              </w:rPr>
              <w:t>, with examination and exploration of teaching/learning concepts, theories and methodologies.</w:t>
            </w:r>
            <w:r w:rsidRPr="00BA5441">
              <w:rPr>
                <w:rFonts w:ascii="Times New Roman" w:hAnsi="Times New Roman"/>
                <w:lang w:val="en-GB"/>
              </w:rPr>
              <w:t xml:space="preserve"> </w:t>
            </w:r>
            <w:r w:rsidR="00171018">
              <w:rPr>
                <w:rFonts w:ascii="Times New Roman" w:hAnsi="Times New Roman"/>
                <w:lang w:val="en-GB"/>
              </w:rPr>
              <w:t xml:space="preserve">Teaching &amp; Learning </w:t>
            </w:r>
            <w:r w:rsidR="007F0886">
              <w:rPr>
                <w:rFonts w:ascii="Times New Roman" w:hAnsi="Times New Roman"/>
                <w:lang w:val="en-GB"/>
              </w:rPr>
              <w:t xml:space="preserve">is an intrinsic part of the </w:t>
            </w:r>
            <w:r w:rsidR="00171018">
              <w:rPr>
                <w:rFonts w:ascii="Times New Roman" w:hAnsi="Times New Roman"/>
                <w:lang w:val="en-GB"/>
              </w:rPr>
              <w:t xml:space="preserve">nurse </w:t>
            </w:r>
            <w:r w:rsidR="007F0886">
              <w:rPr>
                <w:rFonts w:ascii="Times New Roman" w:hAnsi="Times New Roman"/>
                <w:lang w:val="en-GB"/>
              </w:rPr>
              <w:t xml:space="preserve">educator role, whether it is with a single client, a family, a community group or peers. </w:t>
            </w:r>
            <w:r w:rsidR="00BE0C18">
              <w:rPr>
                <w:rFonts w:ascii="Times New Roman" w:hAnsi="Times New Roman"/>
                <w:lang w:val="en-GB"/>
              </w:rPr>
              <w:t xml:space="preserve">The course focus will be on the acquisition and application of evidence informed theory. </w:t>
            </w:r>
            <w:r w:rsidR="00BE0C18" w:rsidRPr="00BA5441">
              <w:rPr>
                <w:rFonts w:ascii="Times New Roman" w:hAnsi="Times New Roman"/>
                <w:lang w:val="en-GB"/>
              </w:rPr>
              <w:t xml:space="preserve"> </w:t>
            </w:r>
          </w:p>
          <w:p w:rsidR="003372BE" w:rsidRPr="003372BE" w:rsidRDefault="00BE0C18" w:rsidP="003372BE">
            <w:pPr>
              <w:widowControl w:val="0"/>
              <w:autoSpaceDE w:val="0"/>
              <w:autoSpaceDN w:val="0"/>
              <w:adjustRightInd w:val="0"/>
              <w:spacing w:after="240"/>
              <w:rPr>
                <w:rFonts w:ascii="Times New Roman" w:eastAsiaTheme="minorHAnsi" w:hAnsi="Times New Roman"/>
                <w:b/>
                <w:bCs/>
                <w:lang w:val="en-US"/>
              </w:rPr>
            </w:pPr>
            <w:r w:rsidRPr="003372BE">
              <w:rPr>
                <w:rFonts w:ascii="Times New Roman" w:eastAsiaTheme="minorHAnsi" w:hAnsi="Times New Roman"/>
                <w:lang w:val="en-US"/>
              </w:rPr>
              <w:t>NURS3056 is interactive, experiential and participative in design</w:t>
            </w:r>
            <w:r w:rsidRPr="00BA5441">
              <w:rPr>
                <w:rFonts w:ascii="Times New Roman" w:hAnsi="Times New Roman"/>
                <w:lang w:val="en-GB"/>
              </w:rPr>
              <w:t xml:space="preserve"> </w:t>
            </w:r>
            <w:r>
              <w:rPr>
                <w:rFonts w:ascii="Times New Roman" w:hAnsi="Times New Roman"/>
                <w:lang w:val="en-GB"/>
              </w:rPr>
              <w:t>.</w:t>
            </w:r>
            <w:r w:rsidR="00D0000E" w:rsidRPr="00BA5441">
              <w:rPr>
                <w:rFonts w:ascii="Times New Roman" w:hAnsi="Times New Roman"/>
                <w:lang w:val="en-GB"/>
              </w:rPr>
              <w:t>Conceptual and experiential understanding of course concepts is developed during interactive class discussions, and the sharing of personal reflections.</w:t>
            </w:r>
            <w:r w:rsidR="003372BE" w:rsidRPr="003372BE">
              <w:rPr>
                <w:rFonts w:ascii="Times New Roman" w:eastAsiaTheme="minorHAnsi" w:hAnsi="Times New Roman"/>
                <w:lang w:val="en-US"/>
              </w:rPr>
              <w:t xml:space="preserve"> Punctual and regular attendance at the various academic exercises is </w:t>
            </w:r>
            <w:r w:rsidR="003372BE" w:rsidRPr="003372BE">
              <w:rPr>
                <w:rFonts w:ascii="Times New Roman" w:eastAsiaTheme="minorHAnsi" w:hAnsi="Times New Roman"/>
                <w:b/>
                <w:bCs/>
                <w:lang w:val="en-US"/>
              </w:rPr>
              <w:t xml:space="preserve">mandatory </w:t>
            </w:r>
            <w:r w:rsidR="003372BE" w:rsidRPr="003372BE">
              <w:rPr>
                <w:rFonts w:ascii="Times New Roman" w:eastAsiaTheme="minorHAnsi" w:hAnsi="Times New Roman"/>
                <w:lang w:val="en-US"/>
              </w:rPr>
              <w:t xml:space="preserve">and is required of all students. This means that you do have to come to class. If there are extenuating circumstances relating to a student’s absence, the instructor must be notified. </w:t>
            </w:r>
            <w:r w:rsidR="003372BE" w:rsidRPr="003372BE">
              <w:rPr>
                <w:rFonts w:ascii="Times New Roman" w:eastAsiaTheme="minorHAnsi" w:hAnsi="Times New Roman"/>
                <w:b/>
                <w:bCs/>
                <w:lang w:val="en-US"/>
              </w:rPr>
              <w:t xml:space="preserve">Absences in excess of 20% will jeopardize receipt of credit of the course. </w:t>
            </w:r>
            <w:r w:rsidRPr="00BA5441">
              <w:rPr>
                <w:rFonts w:ascii="Times New Roman" w:hAnsi="Times New Roman"/>
                <w:lang w:val="en-GB"/>
              </w:rPr>
              <w:t xml:space="preserve">Praxis will occur in both the classroom and </w:t>
            </w:r>
            <w:r>
              <w:rPr>
                <w:rFonts w:ascii="Times New Roman" w:hAnsi="Times New Roman"/>
                <w:lang w:val="en-GB"/>
              </w:rPr>
              <w:t>clinical</w:t>
            </w:r>
            <w:r w:rsidRPr="00BA5441">
              <w:rPr>
                <w:rFonts w:ascii="Times New Roman" w:hAnsi="Times New Roman"/>
                <w:lang w:val="en-GB"/>
              </w:rPr>
              <w:t xml:space="preserve"> setting</w:t>
            </w:r>
            <w:r>
              <w:rPr>
                <w:rFonts w:ascii="Times New Roman" w:hAnsi="Times New Roman"/>
                <w:lang w:val="en-GB"/>
              </w:rPr>
              <w:t>s</w:t>
            </w:r>
            <w:r w:rsidRPr="00BA5441">
              <w:rPr>
                <w:rFonts w:ascii="Times New Roman" w:hAnsi="Times New Roman"/>
                <w:lang w:val="en-GB"/>
              </w:rPr>
              <w:t>.</w:t>
            </w:r>
          </w:p>
          <w:p w:rsidR="00D0000E" w:rsidRPr="00BA5441" w:rsidRDefault="00D0000E" w:rsidP="003372BE">
            <w:pPr>
              <w:rPr>
                <w:rFonts w:ascii="Times New Roman" w:hAnsi="Times New Roman"/>
              </w:rPr>
            </w:pPr>
          </w:p>
        </w:tc>
      </w:tr>
    </w:tbl>
    <w:p w:rsidR="00D0000E" w:rsidRPr="00BA5441" w:rsidRDefault="00D0000E" w:rsidP="00D000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lang w:val="en-GB"/>
        </w:rPr>
      </w:pPr>
    </w:p>
    <w:p w:rsidR="00D0000E" w:rsidRPr="00BA5441" w:rsidRDefault="00D0000E" w:rsidP="00D0000E">
      <w:pPr>
        <w:rPr>
          <w:rFonts w:ascii="Times New Roman" w:hAnsi="Times New Roman"/>
          <w:bCs/>
          <w:lang w:val="en-GB"/>
        </w:rPr>
      </w:pPr>
      <w:r w:rsidRPr="00BA5441">
        <w:rPr>
          <w:rFonts w:ascii="Times New Roman" w:hAnsi="Times New Roman"/>
          <w:bCs/>
          <w:lang w:val="en-GB"/>
        </w:rPr>
        <w:br w:type="page"/>
      </w:r>
    </w:p>
    <w:tbl>
      <w:tblPr>
        <w:tblW w:w="0" w:type="auto"/>
        <w:tblLayout w:type="fixed"/>
        <w:tblLook w:val="0000" w:firstRow="0" w:lastRow="0" w:firstColumn="0" w:lastColumn="0" w:noHBand="0" w:noVBand="0"/>
      </w:tblPr>
      <w:tblGrid>
        <w:gridCol w:w="675"/>
        <w:gridCol w:w="7857"/>
      </w:tblGrid>
      <w:tr w:rsidR="00D0000E" w:rsidRPr="00BA5441" w:rsidTr="00584BE3">
        <w:trPr>
          <w:cantSplit/>
        </w:trPr>
        <w:tc>
          <w:tcPr>
            <w:tcW w:w="675" w:type="dxa"/>
          </w:tcPr>
          <w:p w:rsidR="00D0000E" w:rsidRPr="00BA5441" w:rsidRDefault="00D0000E" w:rsidP="00584BE3">
            <w:pPr>
              <w:rPr>
                <w:rFonts w:ascii="Times New Roman" w:hAnsi="Times New Roman"/>
                <w:b/>
              </w:rPr>
            </w:pPr>
            <w:r w:rsidRPr="00BA5441">
              <w:rPr>
                <w:rFonts w:ascii="Times New Roman" w:hAnsi="Times New Roman"/>
                <w:b/>
              </w:rPr>
              <w:lastRenderedPageBreak/>
              <w:t>III.</w:t>
            </w:r>
          </w:p>
        </w:tc>
        <w:tc>
          <w:tcPr>
            <w:tcW w:w="7857" w:type="dxa"/>
          </w:tcPr>
          <w:p w:rsidR="00D0000E" w:rsidRPr="00BA5441" w:rsidRDefault="00D0000E" w:rsidP="00584BE3">
            <w:pPr>
              <w:rPr>
                <w:rFonts w:ascii="Times New Roman" w:hAnsi="Times New Roman"/>
                <w:b/>
              </w:rPr>
            </w:pPr>
            <w:r w:rsidRPr="00BA5441">
              <w:rPr>
                <w:rFonts w:ascii="Times New Roman" w:hAnsi="Times New Roman"/>
                <w:b/>
              </w:rPr>
              <w:t>TOPICS:</w:t>
            </w:r>
          </w:p>
          <w:p w:rsidR="00D0000E" w:rsidRPr="00BA5441" w:rsidRDefault="00D0000E" w:rsidP="00584BE3">
            <w:pPr>
              <w:rPr>
                <w:rFonts w:ascii="Times New Roman" w:hAnsi="Times New Roman"/>
                <w:lang w:val="en-GB"/>
              </w:rPr>
            </w:pPr>
            <w:r w:rsidRPr="00BA5441">
              <w:rPr>
                <w:rFonts w:ascii="Times New Roman" w:hAnsi="Times New Roman"/>
                <w:lang w:val="en-GB"/>
              </w:rPr>
              <w:t xml:space="preserve">Through the use of a variety of learning activities, the course content will reflect the following concepts: </w:t>
            </w:r>
          </w:p>
          <w:p w:rsidR="00D0000E" w:rsidRPr="00BA5441" w:rsidRDefault="00D0000E" w:rsidP="00584BE3">
            <w:pPr>
              <w:rPr>
                <w:rFonts w:ascii="Times New Roman" w:hAnsi="Times New Roman"/>
                <w:lang w:val="en-GB"/>
              </w:rPr>
            </w:pPr>
          </w:p>
          <w:p w:rsidR="00FA7B66" w:rsidRDefault="00D0000E" w:rsidP="00FA7B66">
            <w:pPr>
              <w:pStyle w:val="ListParagraph"/>
              <w:numPr>
                <w:ilvl w:val="0"/>
                <w:numId w:val="1"/>
              </w:numPr>
              <w:rPr>
                <w:rFonts w:ascii="Times New Roman" w:hAnsi="Times New Roman"/>
                <w:lang w:val="en-GB"/>
              </w:rPr>
            </w:pPr>
            <w:r w:rsidRPr="00FA7B66">
              <w:rPr>
                <w:rFonts w:ascii="Times New Roman" w:hAnsi="Times New Roman"/>
              </w:rPr>
              <w:t>Paradigm shifts in education and learning</w:t>
            </w:r>
            <w:r w:rsidR="004E72D1">
              <w:rPr>
                <w:rFonts w:ascii="Times New Roman" w:hAnsi="Times New Roman"/>
              </w:rPr>
              <w:t>;</w:t>
            </w:r>
            <w:r w:rsidRPr="00FA7B66">
              <w:rPr>
                <w:rFonts w:ascii="Times New Roman" w:hAnsi="Times New Roman"/>
                <w:lang w:val="en-GB"/>
              </w:rPr>
              <w:t xml:space="preserve"> </w:t>
            </w:r>
            <w:r w:rsidR="004E72D1">
              <w:rPr>
                <w:rFonts w:ascii="Times New Roman" w:hAnsi="Times New Roman"/>
                <w:lang w:val="en-GB"/>
              </w:rPr>
              <w:t xml:space="preserve">client </w:t>
            </w:r>
            <w:proofErr w:type="spellStart"/>
            <w:r w:rsidR="004E72D1">
              <w:rPr>
                <w:rFonts w:ascii="Times New Roman" w:hAnsi="Times New Roman"/>
                <w:lang w:val="en-GB"/>
              </w:rPr>
              <w:t>centered</w:t>
            </w:r>
            <w:proofErr w:type="spellEnd"/>
            <w:r w:rsidR="004E72D1">
              <w:rPr>
                <w:rFonts w:ascii="Times New Roman" w:hAnsi="Times New Roman"/>
                <w:lang w:val="en-GB"/>
              </w:rPr>
              <w:t xml:space="preserve"> learning</w:t>
            </w:r>
          </w:p>
          <w:p w:rsidR="00D0000E" w:rsidRPr="00FA7B66" w:rsidRDefault="00D0000E" w:rsidP="00FA7B66">
            <w:pPr>
              <w:pStyle w:val="ListParagraph"/>
              <w:numPr>
                <w:ilvl w:val="0"/>
                <w:numId w:val="1"/>
              </w:numPr>
              <w:rPr>
                <w:rFonts w:ascii="Times New Roman" w:hAnsi="Times New Roman"/>
                <w:lang w:val="en-GB"/>
              </w:rPr>
            </w:pPr>
            <w:r w:rsidRPr="00FA7B66">
              <w:rPr>
                <w:rFonts w:ascii="Times New Roman" w:hAnsi="Times New Roman"/>
                <w:lang w:val="en-GB"/>
              </w:rPr>
              <w:t>Exploring theoretical and personal perspectives on teaching and learning</w:t>
            </w:r>
          </w:p>
          <w:p w:rsidR="00D0000E" w:rsidRDefault="00FA7B66" w:rsidP="00D0000E">
            <w:pPr>
              <w:pStyle w:val="ListParagraph"/>
              <w:numPr>
                <w:ilvl w:val="0"/>
                <w:numId w:val="1"/>
              </w:numPr>
              <w:rPr>
                <w:rFonts w:ascii="Times New Roman" w:hAnsi="Times New Roman"/>
                <w:lang w:val="en-GB"/>
              </w:rPr>
            </w:pPr>
            <w:r>
              <w:rPr>
                <w:rFonts w:ascii="Times New Roman" w:hAnsi="Times New Roman"/>
                <w:lang w:val="en-GB"/>
              </w:rPr>
              <w:t>A</w:t>
            </w:r>
            <w:r w:rsidR="00D0000E" w:rsidRPr="00BA5441">
              <w:rPr>
                <w:rFonts w:ascii="Times New Roman" w:hAnsi="Times New Roman"/>
                <w:lang w:val="en-GB"/>
              </w:rPr>
              <w:t>ssessment of the learner</w:t>
            </w:r>
            <w:r>
              <w:rPr>
                <w:rFonts w:ascii="Times New Roman" w:hAnsi="Times New Roman"/>
                <w:lang w:val="en-GB"/>
              </w:rPr>
              <w:t>, determining learning needs</w:t>
            </w:r>
            <w:r w:rsidR="004E72D1">
              <w:rPr>
                <w:rFonts w:ascii="Times New Roman" w:hAnsi="Times New Roman"/>
                <w:lang w:val="en-GB"/>
              </w:rPr>
              <w:t xml:space="preserve">, </w:t>
            </w:r>
            <w:r w:rsidR="00D0000E" w:rsidRPr="00BA5441">
              <w:rPr>
                <w:rFonts w:ascii="Times New Roman" w:hAnsi="Times New Roman"/>
                <w:lang w:val="en-GB"/>
              </w:rPr>
              <w:t>(Assessment)</w:t>
            </w:r>
          </w:p>
          <w:p w:rsidR="00FA7B66" w:rsidRPr="00BA5441" w:rsidRDefault="00FA7B66" w:rsidP="00D0000E">
            <w:pPr>
              <w:pStyle w:val="ListParagraph"/>
              <w:numPr>
                <w:ilvl w:val="0"/>
                <w:numId w:val="1"/>
              </w:numPr>
              <w:rPr>
                <w:rFonts w:ascii="Times New Roman" w:hAnsi="Times New Roman"/>
                <w:lang w:val="en-GB"/>
              </w:rPr>
            </w:pPr>
            <w:r>
              <w:rPr>
                <w:rFonts w:ascii="Times New Roman" w:hAnsi="Times New Roman"/>
                <w:lang w:val="en-GB"/>
              </w:rPr>
              <w:t>Health literacy</w:t>
            </w:r>
          </w:p>
          <w:p w:rsidR="00D0000E" w:rsidRPr="00BA5441" w:rsidRDefault="00FA7B66" w:rsidP="00D0000E">
            <w:pPr>
              <w:pStyle w:val="ListParagraph"/>
              <w:numPr>
                <w:ilvl w:val="0"/>
                <w:numId w:val="1"/>
              </w:numPr>
              <w:rPr>
                <w:rFonts w:ascii="Times New Roman" w:hAnsi="Times New Roman"/>
                <w:lang w:val="en-GB"/>
              </w:rPr>
            </w:pPr>
            <w:r>
              <w:rPr>
                <w:rFonts w:ascii="Times New Roman" w:hAnsi="Times New Roman"/>
                <w:lang w:val="en-GB"/>
              </w:rPr>
              <w:t>S</w:t>
            </w:r>
            <w:r w:rsidR="00D0000E" w:rsidRPr="00BA5441">
              <w:rPr>
                <w:rFonts w:ascii="Times New Roman" w:hAnsi="Times New Roman"/>
                <w:lang w:val="en-GB"/>
              </w:rPr>
              <w:t xml:space="preserve">etting </w:t>
            </w:r>
            <w:r>
              <w:rPr>
                <w:rFonts w:ascii="Times New Roman" w:hAnsi="Times New Roman"/>
                <w:lang w:val="en-GB"/>
              </w:rPr>
              <w:t xml:space="preserve">collaborative </w:t>
            </w:r>
            <w:r w:rsidR="004E72D1">
              <w:rPr>
                <w:rFonts w:ascii="Times New Roman" w:hAnsi="Times New Roman"/>
                <w:lang w:val="en-GB"/>
              </w:rPr>
              <w:t xml:space="preserve">learning </w:t>
            </w:r>
            <w:r>
              <w:rPr>
                <w:rFonts w:ascii="Times New Roman" w:hAnsi="Times New Roman"/>
                <w:lang w:val="en-GB"/>
              </w:rPr>
              <w:t xml:space="preserve">objectives </w:t>
            </w:r>
            <w:r w:rsidR="00D0000E" w:rsidRPr="00BA5441">
              <w:rPr>
                <w:rFonts w:ascii="Times New Roman" w:hAnsi="Times New Roman"/>
                <w:lang w:val="en-GB"/>
              </w:rPr>
              <w:t xml:space="preserve"> (planning)</w:t>
            </w:r>
          </w:p>
          <w:p w:rsidR="00D0000E" w:rsidRDefault="00FA7B66" w:rsidP="00D0000E">
            <w:pPr>
              <w:pStyle w:val="ListParagraph"/>
              <w:numPr>
                <w:ilvl w:val="0"/>
                <w:numId w:val="1"/>
              </w:numPr>
              <w:rPr>
                <w:rFonts w:ascii="Times New Roman" w:hAnsi="Times New Roman"/>
                <w:lang w:val="en-GB"/>
              </w:rPr>
            </w:pPr>
            <w:r>
              <w:rPr>
                <w:rFonts w:ascii="Times New Roman" w:hAnsi="Times New Roman"/>
                <w:lang w:val="en-GB"/>
              </w:rPr>
              <w:t>F</w:t>
            </w:r>
            <w:r w:rsidR="00D0000E" w:rsidRPr="00BA5441">
              <w:rPr>
                <w:rFonts w:ascii="Times New Roman" w:hAnsi="Times New Roman"/>
                <w:lang w:val="en-GB"/>
              </w:rPr>
              <w:t>acilitati</w:t>
            </w:r>
            <w:r>
              <w:rPr>
                <w:rFonts w:ascii="Times New Roman" w:hAnsi="Times New Roman"/>
                <w:lang w:val="en-GB"/>
              </w:rPr>
              <w:t xml:space="preserve">on of learning interactions </w:t>
            </w:r>
            <w:r w:rsidR="00D0000E" w:rsidRPr="00BA5441">
              <w:rPr>
                <w:rFonts w:ascii="Times New Roman" w:hAnsi="Times New Roman"/>
                <w:lang w:val="en-GB"/>
              </w:rPr>
              <w:t xml:space="preserve"> as nurse </w:t>
            </w:r>
            <w:r>
              <w:rPr>
                <w:rFonts w:ascii="Times New Roman" w:hAnsi="Times New Roman"/>
                <w:lang w:val="en-GB"/>
              </w:rPr>
              <w:t>educator;</w:t>
            </w:r>
            <w:r w:rsidR="00D0000E" w:rsidRPr="00BA5441">
              <w:rPr>
                <w:rFonts w:ascii="Times New Roman" w:hAnsi="Times New Roman"/>
                <w:lang w:val="en-GB"/>
              </w:rPr>
              <w:t xml:space="preserve"> creating the teaching moment, managing structure and complexity (strategies)</w:t>
            </w:r>
          </w:p>
          <w:p w:rsidR="0044143F" w:rsidRPr="00BA5441" w:rsidRDefault="0044143F" w:rsidP="00D0000E">
            <w:pPr>
              <w:pStyle w:val="ListParagraph"/>
              <w:numPr>
                <w:ilvl w:val="0"/>
                <w:numId w:val="1"/>
              </w:numPr>
              <w:rPr>
                <w:rFonts w:ascii="Times New Roman" w:hAnsi="Times New Roman"/>
                <w:lang w:val="en-GB"/>
              </w:rPr>
            </w:pPr>
            <w:r>
              <w:rPr>
                <w:rFonts w:ascii="Times New Roman" w:hAnsi="Times New Roman"/>
                <w:lang w:val="en-GB"/>
              </w:rPr>
              <w:t>Motivational Interviewing</w:t>
            </w:r>
          </w:p>
          <w:p w:rsidR="00D0000E" w:rsidRPr="00BA5441" w:rsidRDefault="00FA7B66" w:rsidP="00D0000E">
            <w:pPr>
              <w:pStyle w:val="ListParagraph"/>
              <w:numPr>
                <w:ilvl w:val="0"/>
                <w:numId w:val="1"/>
              </w:numPr>
              <w:rPr>
                <w:rFonts w:ascii="Times New Roman" w:hAnsi="Times New Roman"/>
                <w:lang w:val="en-GB"/>
              </w:rPr>
            </w:pPr>
            <w:r>
              <w:rPr>
                <w:rFonts w:ascii="Times New Roman" w:hAnsi="Times New Roman"/>
                <w:lang w:val="en-GB"/>
              </w:rPr>
              <w:t>P</w:t>
            </w:r>
            <w:r w:rsidR="00D0000E" w:rsidRPr="00BA5441">
              <w:rPr>
                <w:rFonts w:ascii="Times New Roman" w:hAnsi="Times New Roman"/>
                <w:lang w:val="en-GB"/>
              </w:rPr>
              <w:t>rinciples of teaching</w:t>
            </w:r>
            <w:r>
              <w:rPr>
                <w:rFonts w:ascii="Times New Roman" w:hAnsi="Times New Roman"/>
                <w:lang w:val="en-GB"/>
              </w:rPr>
              <w:t xml:space="preserve"> and learning</w:t>
            </w:r>
          </w:p>
          <w:p w:rsidR="00D0000E" w:rsidRPr="00BA5441" w:rsidRDefault="00FA7B66" w:rsidP="00D0000E">
            <w:pPr>
              <w:pStyle w:val="ListParagraph"/>
              <w:numPr>
                <w:ilvl w:val="0"/>
                <w:numId w:val="1"/>
              </w:numPr>
              <w:rPr>
                <w:rFonts w:ascii="Times New Roman" w:hAnsi="Times New Roman"/>
                <w:lang w:val="en-GB"/>
              </w:rPr>
            </w:pPr>
            <w:r>
              <w:rPr>
                <w:rFonts w:ascii="Times New Roman" w:hAnsi="Times New Roman"/>
                <w:lang w:val="en-GB"/>
              </w:rPr>
              <w:t xml:space="preserve">Determination of </w:t>
            </w:r>
            <w:r w:rsidR="00D0000E" w:rsidRPr="00BA5441">
              <w:rPr>
                <w:rFonts w:ascii="Times New Roman" w:hAnsi="Times New Roman"/>
                <w:lang w:val="en-GB"/>
              </w:rPr>
              <w:t xml:space="preserve"> personal meaning</w:t>
            </w:r>
            <w:r>
              <w:rPr>
                <w:rFonts w:ascii="Times New Roman" w:hAnsi="Times New Roman"/>
                <w:lang w:val="en-GB"/>
              </w:rPr>
              <w:t xml:space="preserve"> of teaching –learning process</w:t>
            </w:r>
            <w:r w:rsidR="00D0000E" w:rsidRPr="00BA5441">
              <w:rPr>
                <w:rFonts w:ascii="Times New Roman" w:hAnsi="Times New Roman"/>
                <w:lang w:val="en-GB"/>
              </w:rPr>
              <w:t xml:space="preserve"> (evaluation</w:t>
            </w:r>
            <w:r w:rsidR="007F0886">
              <w:rPr>
                <w:rFonts w:ascii="Times New Roman" w:hAnsi="Times New Roman"/>
                <w:lang w:val="en-GB"/>
              </w:rPr>
              <w:t xml:space="preserve"> of </w:t>
            </w:r>
            <w:r>
              <w:rPr>
                <w:rFonts w:ascii="Times New Roman" w:hAnsi="Times New Roman"/>
                <w:lang w:val="en-GB"/>
              </w:rPr>
              <w:t>self, learners and learning achieved</w:t>
            </w:r>
            <w:r w:rsidR="00D0000E" w:rsidRPr="00BA5441">
              <w:rPr>
                <w:rFonts w:ascii="Times New Roman" w:hAnsi="Times New Roman"/>
                <w:lang w:val="en-GB"/>
              </w:rPr>
              <w:t>)</w:t>
            </w:r>
          </w:p>
          <w:p w:rsidR="00D0000E" w:rsidRPr="00BA5441" w:rsidRDefault="00D0000E" w:rsidP="00584BE3">
            <w:pPr>
              <w:rPr>
                <w:rFonts w:ascii="Times New Roman" w:hAnsi="Times New Roman"/>
              </w:rPr>
            </w:pPr>
          </w:p>
          <w:p w:rsidR="00041CA2" w:rsidRDefault="00D0000E" w:rsidP="0044143F">
            <w:pPr>
              <w:rPr>
                <w:rFonts w:ascii="Times New Roman" w:hAnsi="Times New Roman"/>
              </w:rPr>
            </w:pPr>
            <w:r w:rsidRPr="00BA5441">
              <w:rPr>
                <w:rFonts w:ascii="Times New Roman" w:hAnsi="Times New Roman"/>
              </w:rPr>
              <w:t>Others topics may be added as student/faculty needs suggest.</w:t>
            </w:r>
          </w:p>
          <w:p w:rsidR="0044143F" w:rsidRPr="00BA5441" w:rsidRDefault="0044143F" w:rsidP="0044143F">
            <w:pPr>
              <w:rPr>
                <w:rFonts w:ascii="Times New Roman" w:hAnsi="Times New Roman"/>
              </w:rPr>
            </w:pPr>
          </w:p>
        </w:tc>
      </w:tr>
      <w:tr w:rsidR="00D0000E" w:rsidRPr="00BA5441" w:rsidTr="00584BE3">
        <w:trPr>
          <w:cantSplit/>
        </w:trPr>
        <w:tc>
          <w:tcPr>
            <w:tcW w:w="675" w:type="dxa"/>
          </w:tcPr>
          <w:p w:rsidR="00D0000E" w:rsidRPr="00BA5441" w:rsidRDefault="00D0000E" w:rsidP="00584BE3">
            <w:pPr>
              <w:rPr>
                <w:rFonts w:ascii="Times New Roman" w:hAnsi="Times New Roman"/>
                <w:b/>
              </w:rPr>
            </w:pPr>
            <w:r w:rsidRPr="00BA5441">
              <w:rPr>
                <w:rFonts w:ascii="Times New Roman" w:hAnsi="Times New Roman"/>
                <w:b/>
              </w:rPr>
              <w:t>IV.</w:t>
            </w:r>
          </w:p>
        </w:tc>
        <w:tc>
          <w:tcPr>
            <w:tcW w:w="7857" w:type="dxa"/>
          </w:tcPr>
          <w:p w:rsidR="00D0000E" w:rsidRPr="00BA5441" w:rsidRDefault="00D0000E" w:rsidP="00584BE3">
            <w:pPr>
              <w:rPr>
                <w:rFonts w:ascii="Times New Roman" w:hAnsi="Times New Roman"/>
                <w:b/>
              </w:rPr>
            </w:pPr>
            <w:r w:rsidRPr="00BA5441">
              <w:rPr>
                <w:rFonts w:ascii="Times New Roman" w:hAnsi="Times New Roman"/>
                <w:b/>
              </w:rPr>
              <w:t>REQUIRED RESOURCES/TEXTS/MATERIALS:</w:t>
            </w:r>
          </w:p>
          <w:p w:rsidR="00D0000E" w:rsidRPr="00BA5441" w:rsidRDefault="00D0000E" w:rsidP="00584BE3">
            <w:pPr>
              <w:rPr>
                <w:rFonts w:ascii="Times New Roman" w:hAnsi="Times New Roman"/>
                <w:bCs/>
              </w:rPr>
            </w:pPr>
          </w:p>
          <w:p w:rsidR="00D0000E" w:rsidRDefault="00D0000E" w:rsidP="00584BE3">
            <w:pPr>
              <w:ind w:left="495" w:hanging="495"/>
              <w:rPr>
                <w:rFonts w:ascii="Times New Roman" w:hAnsi="Times New Roman"/>
              </w:rPr>
            </w:pPr>
            <w:r w:rsidRPr="00BA5441">
              <w:rPr>
                <w:rFonts w:ascii="Times New Roman" w:hAnsi="Times New Roman"/>
              </w:rPr>
              <w:t xml:space="preserve">Miller, M.A., &amp; </w:t>
            </w:r>
            <w:proofErr w:type="spellStart"/>
            <w:r w:rsidRPr="00BA5441">
              <w:rPr>
                <w:rFonts w:ascii="Times New Roman" w:hAnsi="Times New Roman"/>
              </w:rPr>
              <w:t>Stoeckel</w:t>
            </w:r>
            <w:proofErr w:type="spellEnd"/>
            <w:r w:rsidRPr="00BA5441">
              <w:rPr>
                <w:rFonts w:ascii="Times New Roman" w:hAnsi="Times New Roman"/>
              </w:rPr>
              <w:t xml:space="preserve">, P. R. (2011). </w:t>
            </w:r>
            <w:r w:rsidRPr="00BA5441">
              <w:rPr>
                <w:rFonts w:ascii="Times New Roman" w:hAnsi="Times New Roman"/>
                <w:i/>
              </w:rPr>
              <w:t xml:space="preserve">Client Education: Theory and Practice. </w:t>
            </w:r>
            <w:r w:rsidRPr="00BA5441">
              <w:rPr>
                <w:rFonts w:ascii="Times New Roman" w:hAnsi="Times New Roman"/>
              </w:rPr>
              <w:t>Sudbury MA: Jones and Bartlett.</w:t>
            </w:r>
          </w:p>
          <w:p w:rsidR="008663A8" w:rsidRDefault="008663A8" w:rsidP="00584BE3">
            <w:pPr>
              <w:ind w:left="495" w:hanging="495"/>
              <w:rPr>
                <w:rFonts w:ascii="Times New Roman" w:hAnsi="Times New Roman"/>
              </w:rPr>
            </w:pPr>
          </w:p>
          <w:p w:rsidR="00FA11C9" w:rsidRDefault="001D28E6" w:rsidP="00584BE3">
            <w:pPr>
              <w:ind w:left="495" w:hanging="495"/>
              <w:rPr>
                <w:rStyle w:val="Hyperlink"/>
                <w:rFonts w:ascii="Times New Roman" w:hAnsi="Times New Roman"/>
              </w:rPr>
            </w:pPr>
            <w:r>
              <w:rPr>
                <w:rFonts w:ascii="Times New Roman" w:hAnsi="Times New Roman"/>
              </w:rPr>
              <w:t xml:space="preserve">Registered Nurses Association of Ontario. (2012). </w:t>
            </w:r>
            <w:r w:rsidRPr="00041CA2">
              <w:rPr>
                <w:rFonts w:ascii="Times New Roman" w:hAnsi="Times New Roman"/>
                <w:i/>
              </w:rPr>
              <w:t>Clinical Best Practice Guideline.</w:t>
            </w:r>
            <w:r w:rsidR="00C95D25">
              <w:rPr>
                <w:rFonts w:ascii="Times New Roman" w:hAnsi="Times New Roman"/>
                <w:i/>
              </w:rPr>
              <w:t xml:space="preserve"> </w:t>
            </w:r>
            <w:r w:rsidRPr="001D28E6">
              <w:rPr>
                <w:rFonts w:ascii="Times New Roman" w:hAnsi="Times New Roman"/>
                <w:i/>
              </w:rPr>
              <w:t xml:space="preserve">Facilitating Client Centered Learning. </w:t>
            </w:r>
            <w:r w:rsidRPr="00041CA2">
              <w:rPr>
                <w:rFonts w:ascii="Times New Roman" w:hAnsi="Times New Roman"/>
              </w:rPr>
              <w:t>Toronto, Canada: Registered Nurses’</w:t>
            </w:r>
            <w:r w:rsidR="00171018">
              <w:rPr>
                <w:rFonts w:ascii="Times New Roman" w:hAnsi="Times New Roman"/>
              </w:rPr>
              <w:t xml:space="preserve"> </w:t>
            </w:r>
            <w:r w:rsidRPr="00041CA2">
              <w:rPr>
                <w:rFonts w:ascii="Times New Roman" w:hAnsi="Times New Roman"/>
              </w:rPr>
              <w:t xml:space="preserve">Association of Ontario. Available @ </w:t>
            </w:r>
            <w:hyperlink r:id="rId9" w:history="1">
              <w:r w:rsidRPr="00041CA2">
                <w:rPr>
                  <w:rStyle w:val="Hyperlink"/>
                  <w:rFonts w:ascii="Times New Roman" w:hAnsi="Times New Roman"/>
                </w:rPr>
                <w:t>http://rnao.ca/bpg/guidelines/facilitating-client-centred-learning</w:t>
              </w:r>
            </w:hyperlink>
          </w:p>
          <w:p w:rsidR="004E72D1" w:rsidRPr="00041CA2" w:rsidRDefault="004E72D1" w:rsidP="00584BE3">
            <w:pPr>
              <w:ind w:left="495" w:hanging="495"/>
              <w:rPr>
                <w:rFonts w:ascii="Times New Roman" w:hAnsi="Times New Roman"/>
              </w:rPr>
            </w:pPr>
          </w:p>
          <w:p w:rsidR="008663A8" w:rsidRPr="004E72D1" w:rsidRDefault="008663A8" w:rsidP="008663A8">
            <w:pPr>
              <w:spacing w:after="200" w:line="276" w:lineRule="auto"/>
              <w:ind w:left="207" w:hanging="252"/>
              <w:contextualSpacing/>
              <w:rPr>
                <w:rFonts w:ascii="Times New Roman" w:hAnsi="Times New Roman"/>
                <w:lang w:val="en-US"/>
              </w:rPr>
            </w:pPr>
            <w:r>
              <w:rPr>
                <w:rFonts w:ascii="Times New Roman" w:hAnsi="Times New Roman"/>
              </w:rPr>
              <w:t>U.S. Department of Health and Human Services. (2005). Theory at a Glance. A guide for Health Promotion Practice. (2</w:t>
            </w:r>
            <w:r w:rsidRPr="008663A8">
              <w:rPr>
                <w:rFonts w:ascii="Times New Roman" w:hAnsi="Times New Roman"/>
                <w:vertAlign w:val="superscript"/>
              </w:rPr>
              <w:t>nd</w:t>
            </w:r>
            <w:r>
              <w:rPr>
                <w:rFonts w:ascii="Times New Roman" w:hAnsi="Times New Roman"/>
              </w:rPr>
              <w:t xml:space="preserve"> ed.). National Institute of Health. No. 05-3896 Available @ </w:t>
            </w:r>
            <w:hyperlink r:id="rId10" w:history="1">
              <w:r w:rsidRPr="008E6B6C">
                <w:rPr>
                  <w:rStyle w:val="Hyperlink"/>
                  <w:rFonts w:ascii="Times New Roman" w:hAnsi="Times New Roman"/>
                  <w:lang w:val="en-US"/>
                </w:rPr>
                <w:t>http://www.cancer.gov/cancertopics/cancerlibrary/theory.pdf</w:t>
              </w:r>
            </w:hyperlink>
            <w:r w:rsidRPr="004E72D1">
              <w:rPr>
                <w:rFonts w:ascii="Times New Roman" w:hAnsi="Times New Roman"/>
                <w:lang w:val="en-US"/>
              </w:rPr>
              <w:t xml:space="preserve"> </w:t>
            </w:r>
          </w:p>
          <w:p w:rsidR="001D28E6" w:rsidRPr="008663A8" w:rsidRDefault="001D28E6" w:rsidP="00584BE3">
            <w:pPr>
              <w:ind w:left="495" w:hanging="495"/>
              <w:rPr>
                <w:rFonts w:ascii="Times New Roman" w:hAnsi="Times New Roman"/>
              </w:rPr>
            </w:pPr>
          </w:p>
          <w:p w:rsidR="00A5015C" w:rsidRPr="00A5015C" w:rsidRDefault="001D28E6" w:rsidP="00A5015C">
            <w:pPr>
              <w:rPr>
                <w:rFonts w:ascii="Segoe UI" w:hAnsi="Segoe UI" w:cs="Segoe UI"/>
                <w:sz w:val="20"/>
                <w:szCs w:val="20"/>
                <w:lang w:eastAsia="en-CA"/>
              </w:rPr>
            </w:pPr>
            <w:proofErr w:type="spellStart"/>
            <w:r w:rsidRPr="00041CA2">
              <w:rPr>
                <w:rFonts w:ascii="Times New Roman" w:hAnsi="Times New Roman"/>
              </w:rPr>
              <w:t>Wizowski</w:t>
            </w:r>
            <w:proofErr w:type="spellEnd"/>
            <w:r w:rsidRPr="00041CA2">
              <w:rPr>
                <w:rFonts w:ascii="Times New Roman" w:hAnsi="Times New Roman"/>
              </w:rPr>
              <w:t>, J., Harper, T., &amp; Hutchings, T. (20</w:t>
            </w:r>
            <w:r w:rsidR="00A5015C">
              <w:rPr>
                <w:rFonts w:ascii="Times New Roman" w:hAnsi="Times New Roman"/>
              </w:rPr>
              <w:t>14</w:t>
            </w:r>
            <w:r w:rsidRPr="00041CA2">
              <w:rPr>
                <w:rFonts w:ascii="Times New Roman" w:hAnsi="Times New Roman"/>
              </w:rPr>
              <w:t>).</w:t>
            </w:r>
            <w:r>
              <w:rPr>
                <w:rFonts w:ascii="Times New Roman" w:hAnsi="Times New Roman"/>
                <w:i/>
              </w:rPr>
              <w:t xml:space="preserve"> Writing health information for patients and families: A guide to </w:t>
            </w:r>
            <w:r w:rsidR="00A5015C">
              <w:rPr>
                <w:rFonts w:ascii="Times New Roman" w:hAnsi="Times New Roman"/>
                <w:i/>
              </w:rPr>
              <w:t>developing educational materials that promote health literacy, (4</w:t>
            </w:r>
            <w:r w:rsidR="00A5015C" w:rsidRPr="00A5015C">
              <w:rPr>
                <w:rFonts w:ascii="Times New Roman" w:hAnsi="Times New Roman"/>
                <w:i/>
                <w:vertAlign w:val="superscript"/>
              </w:rPr>
              <w:t>th</w:t>
            </w:r>
            <w:r w:rsidR="00A5015C">
              <w:rPr>
                <w:rFonts w:ascii="Times New Roman" w:hAnsi="Times New Roman"/>
                <w:i/>
              </w:rPr>
              <w:t xml:space="preserve"> ed</w:t>
            </w:r>
            <w:proofErr w:type="gramStart"/>
            <w:r w:rsidR="00A5015C">
              <w:rPr>
                <w:rFonts w:ascii="Times New Roman" w:hAnsi="Times New Roman"/>
                <w:i/>
              </w:rPr>
              <w:t>. )</w:t>
            </w:r>
            <w:proofErr w:type="gramEnd"/>
            <w:r>
              <w:rPr>
                <w:rFonts w:ascii="Times New Roman" w:hAnsi="Times New Roman"/>
                <w:i/>
              </w:rPr>
              <w:t xml:space="preserve"> </w:t>
            </w:r>
            <w:r w:rsidRPr="00041CA2">
              <w:rPr>
                <w:rFonts w:ascii="Times New Roman" w:hAnsi="Times New Roman"/>
              </w:rPr>
              <w:t xml:space="preserve">Hamilton, ON: Hamilton Health Services. Available @ </w:t>
            </w:r>
            <w:hyperlink r:id="rId11" w:history="1">
              <w:r w:rsidR="00A5015C" w:rsidRPr="00A5015C">
                <w:rPr>
                  <w:rFonts w:ascii="Segoe UI" w:hAnsi="Segoe UI" w:cs="Segoe UI"/>
                  <w:color w:val="0000FF"/>
                  <w:sz w:val="20"/>
                  <w:szCs w:val="20"/>
                  <w:u w:val="single"/>
                  <w:lang w:eastAsia="en-CA"/>
                </w:rPr>
                <w:t>http://www.hamiltonhealthsciences.ca/workfiles/PATIENT_ED/Writing_HI_Edition4.pdf</w:t>
              </w:r>
            </w:hyperlink>
          </w:p>
          <w:p w:rsidR="00A5015C" w:rsidRDefault="00A5015C" w:rsidP="00584BE3">
            <w:pPr>
              <w:rPr>
                <w:rFonts w:ascii="Times New Roman" w:hAnsi="Times New Roman"/>
                <w:b/>
                <w:bCs/>
              </w:rPr>
            </w:pPr>
          </w:p>
          <w:p w:rsidR="001D28E6" w:rsidRPr="00041CA2" w:rsidRDefault="0044143F" w:rsidP="00584BE3">
            <w:pPr>
              <w:rPr>
                <w:rFonts w:ascii="Times New Roman" w:hAnsi="Times New Roman"/>
                <w:i/>
              </w:rPr>
            </w:pPr>
            <w:r w:rsidRPr="00BA5441">
              <w:rPr>
                <w:rFonts w:ascii="Times New Roman" w:hAnsi="Times New Roman"/>
                <w:b/>
                <w:bCs/>
              </w:rPr>
              <w:t>This course’s</w:t>
            </w:r>
            <w:r>
              <w:rPr>
                <w:rFonts w:ascii="Times New Roman" w:hAnsi="Times New Roman"/>
                <w:b/>
                <w:bCs/>
              </w:rPr>
              <w:t>D2L</w:t>
            </w:r>
            <w:r w:rsidRPr="00BA5441">
              <w:rPr>
                <w:rFonts w:ascii="Times New Roman" w:hAnsi="Times New Roman"/>
                <w:b/>
                <w:bCs/>
              </w:rPr>
              <w:t>, its features, and its contents are for the exclusive use of nursing students registered in this section of this course. The information contained herein is privileged and confidential. Any unauthorized use, dissemination, or copying is strictly prohibited.</w:t>
            </w:r>
          </w:p>
          <w:p w:rsidR="00D0000E" w:rsidRPr="00BA5441" w:rsidRDefault="00D0000E" w:rsidP="001D28E6">
            <w:pPr>
              <w:rPr>
                <w:rFonts w:ascii="Times New Roman" w:hAnsi="Times New Roman"/>
                <w:b/>
              </w:rPr>
            </w:pPr>
            <w:r w:rsidRPr="00BA5441">
              <w:rPr>
                <w:rFonts w:ascii="Times New Roman" w:hAnsi="Times New Roman"/>
                <w:bCs/>
                <w:i/>
              </w:rPr>
              <w:t xml:space="preserve">        </w:t>
            </w:r>
          </w:p>
        </w:tc>
      </w:tr>
    </w:tbl>
    <w:p w:rsidR="001D28E6" w:rsidRPr="00BA5441" w:rsidRDefault="00D0000E" w:rsidP="00D0000E">
      <w:pPr>
        <w:rPr>
          <w:rFonts w:ascii="Times New Roman" w:hAnsi="Times New Roman"/>
        </w:rPr>
      </w:pPr>
      <w:r w:rsidRPr="00BA5441">
        <w:rPr>
          <w:rFonts w:ascii="Times New Roman" w:hAnsi="Times New Roman"/>
        </w:rPr>
        <w:br w:type="page"/>
      </w:r>
      <w:r w:rsidR="008663A8" w:rsidDel="008663A8">
        <w:rPr>
          <w:rFonts w:ascii="Times New Roman" w:hAnsi="Times New Roman"/>
        </w:rPr>
        <w:t xml:space="preserve"> </w:t>
      </w:r>
    </w:p>
    <w:tbl>
      <w:tblPr>
        <w:tblW w:w="0" w:type="auto"/>
        <w:tblLayout w:type="fixed"/>
        <w:tblLook w:val="0000" w:firstRow="0" w:lastRow="0" w:firstColumn="0" w:lastColumn="0" w:noHBand="0" w:noVBand="0"/>
      </w:tblPr>
      <w:tblGrid>
        <w:gridCol w:w="675"/>
        <w:gridCol w:w="8181"/>
      </w:tblGrid>
      <w:tr w:rsidR="00D0000E" w:rsidRPr="00BA5441" w:rsidTr="00584BE3">
        <w:trPr>
          <w:cantSplit/>
        </w:trPr>
        <w:tc>
          <w:tcPr>
            <w:tcW w:w="675" w:type="dxa"/>
          </w:tcPr>
          <w:p w:rsidR="00D0000E" w:rsidRPr="00BA5441" w:rsidRDefault="00D0000E" w:rsidP="00584BE3">
            <w:pPr>
              <w:rPr>
                <w:rFonts w:ascii="Times New Roman" w:hAnsi="Times New Roman"/>
                <w:b/>
              </w:rPr>
            </w:pPr>
            <w:r w:rsidRPr="00BA5441">
              <w:rPr>
                <w:rFonts w:ascii="Times New Roman" w:hAnsi="Times New Roman"/>
                <w:b/>
              </w:rPr>
              <w:t>V.</w:t>
            </w:r>
          </w:p>
        </w:tc>
        <w:tc>
          <w:tcPr>
            <w:tcW w:w="8181" w:type="dxa"/>
          </w:tcPr>
          <w:p w:rsidR="00D0000E" w:rsidRPr="00BA5441" w:rsidRDefault="00D0000E" w:rsidP="00584BE3">
            <w:pPr>
              <w:rPr>
                <w:rFonts w:ascii="Times New Roman" w:hAnsi="Times New Roman"/>
                <w:b/>
              </w:rPr>
            </w:pPr>
            <w:r w:rsidRPr="00BA5441">
              <w:rPr>
                <w:rFonts w:ascii="Times New Roman" w:hAnsi="Times New Roman"/>
                <w:b/>
              </w:rPr>
              <w:t>EVALUATION PROCESS/GRADING SYSTEM:</w:t>
            </w:r>
          </w:p>
          <w:p w:rsidR="00D0000E" w:rsidRPr="00BA5441" w:rsidRDefault="00D0000E" w:rsidP="00584BE3">
            <w:pPr>
              <w:widowControl w:val="0"/>
              <w:rPr>
                <w:rFonts w:ascii="Times New Roman" w:hAnsi="Times New Roman"/>
              </w:rPr>
            </w:pPr>
          </w:p>
          <w:p w:rsidR="00D0000E" w:rsidRPr="0072257F" w:rsidRDefault="00D0000E" w:rsidP="00584BE3">
            <w:pPr>
              <w:widowControl w:val="0"/>
              <w:rPr>
                <w:rFonts w:ascii="Times New Roman" w:hAnsi="Times New Roman"/>
              </w:rPr>
            </w:pPr>
            <w:r w:rsidRPr="0072257F">
              <w:rPr>
                <w:rFonts w:ascii="Times New Roman" w:hAnsi="Times New Roman"/>
              </w:rPr>
              <w:t>A passing grade of 60% is required for all nursing courses.</w:t>
            </w:r>
            <w:r w:rsidRPr="0072257F">
              <w:rPr>
                <w:rFonts w:ascii="Times New Roman" w:hAnsi="Times New Roman"/>
                <w:bCs/>
              </w:rPr>
              <w:t xml:space="preserve"> </w:t>
            </w:r>
          </w:p>
          <w:p w:rsidR="00D0000E" w:rsidRPr="0072257F" w:rsidRDefault="00D0000E" w:rsidP="00584BE3">
            <w:pPr>
              <w:widowControl w:val="0"/>
              <w:rPr>
                <w:rFonts w:ascii="Times New Roman" w:hAnsi="Times New Roman"/>
              </w:rPr>
            </w:pPr>
            <w:r w:rsidRPr="0072257F">
              <w:rPr>
                <w:rFonts w:ascii="Times New Roman" w:hAnsi="Times New Roman"/>
              </w:rPr>
              <w:t xml:space="preserve">The grade for Nursing 3056 will be based on the following evaluations  </w:t>
            </w:r>
          </w:p>
          <w:p w:rsidR="00D0000E" w:rsidRPr="0072257F" w:rsidRDefault="00D0000E" w:rsidP="00584BE3">
            <w:pPr>
              <w:widowControl w:val="0"/>
              <w:rPr>
                <w:rFonts w:ascii="Times New Roman" w:hAnsi="Times New Roman"/>
              </w:rPr>
            </w:pPr>
          </w:p>
          <w:p w:rsidR="00615324" w:rsidRDefault="00D0000E" w:rsidP="00D0000E">
            <w:pPr>
              <w:pStyle w:val="ListParagraph"/>
              <w:widowControl w:val="0"/>
              <w:numPr>
                <w:ilvl w:val="0"/>
                <w:numId w:val="2"/>
              </w:numPr>
              <w:ind w:left="315" w:hanging="315"/>
              <w:rPr>
                <w:rFonts w:ascii="Times New Roman" w:hAnsi="Times New Roman"/>
              </w:rPr>
            </w:pPr>
            <w:r w:rsidRPr="0072257F">
              <w:rPr>
                <w:rFonts w:ascii="Times New Roman" w:hAnsi="Times New Roman"/>
              </w:rPr>
              <w:t>Evaluation # 1</w:t>
            </w:r>
            <w:r w:rsidR="00041CA2">
              <w:rPr>
                <w:rFonts w:ascii="Times New Roman" w:hAnsi="Times New Roman"/>
              </w:rPr>
              <w:t xml:space="preserve"> </w:t>
            </w:r>
            <w:r w:rsidR="0044143F">
              <w:rPr>
                <w:rFonts w:ascii="Times New Roman" w:hAnsi="Times New Roman"/>
              </w:rPr>
              <w:t>Critique of client health educational material</w:t>
            </w:r>
            <w:r w:rsidR="00584BE3">
              <w:rPr>
                <w:rFonts w:ascii="Times New Roman" w:hAnsi="Times New Roman"/>
              </w:rPr>
              <w:t>………..</w:t>
            </w:r>
            <w:r w:rsidRPr="0072257F">
              <w:rPr>
                <w:rFonts w:ascii="Times New Roman" w:hAnsi="Times New Roman"/>
              </w:rPr>
              <w:t>..................</w:t>
            </w:r>
            <w:r w:rsidR="00615324">
              <w:rPr>
                <w:rFonts w:ascii="Times New Roman" w:hAnsi="Times New Roman"/>
              </w:rPr>
              <w:t>.......................</w:t>
            </w:r>
            <w:r w:rsidRPr="0072257F">
              <w:rPr>
                <w:rFonts w:ascii="Times New Roman" w:hAnsi="Times New Roman"/>
              </w:rPr>
              <w:t>.......</w:t>
            </w:r>
            <w:r w:rsidR="006A1C99">
              <w:rPr>
                <w:rFonts w:ascii="Times New Roman" w:hAnsi="Times New Roman"/>
              </w:rPr>
              <w:t>................</w:t>
            </w:r>
            <w:r w:rsidRPr="0072257F">
              <w:rPr>
                <w:rFonts w:ascii="Times New Roman" w:hAnsi="Times New Roman"/>
              </w:rPr>
              <w:t>..............  30%</w:t>
            </w:r>
          </w:p>
          <w:p w:rsidR="00D0000E" w:rsidRPr="00615324" w:rsidRDefault="00D0000E" w:rsidP="00615324">
            <w:pPr>
              <w:widowControl w:val="0"/>
              <w:rPr>
                <w:rFonts w:ascii="Times New Roman" w:hAnsi="Times New Roman"/>
              </w:rPr>
            </w:pPr>
            <w:r w:rsidRPr="00615324">
              <w:rPr>
                <w:rFonts w:ascii="Times New Roman" w:hAnsi="Times New Roman"/>
              </w:rPr>
              <w:tab/>
            </w:r>
          </w:p>
          <w:p w:rsidR="00D0000E" w:rsidRPr="00041CA2" w:rsidRDefault="00615324" w:rsidP="00041CA2">
            <w:pPr>
              <w:pStyle w:val="ListParagraph"/>
              <w:widowControl w:val="0"/>
              <w:numPr>
                <w:ilvl w:val="0"/>
                <w:numId w:val="2"/>
              </w:numPr>
              <w:ind w:left="284" w:hanging="284"/>
              <w:rPr>
                <w:rFonts w:ascii="Times New Roman" w:hAnsi="Times New Roman"/>
              </w:rPr>
            </w:pPr>
            <w:r w:rsidRPr="00041CA2">
              <w:rPr>
                <w:rFonts w:ascii="Times New Roman" w:hAnsi="Times New Roman"/>
              </w:rPr>
              <w:t>Evaluation #</w:t>
            </w:r>
            <w:r w:rsidR="00584BE3" w:rsidRPr="00041CA2">
              <w:rPr>
                <w:rFonts w:ascii="Times New Roman" w:hAnsi="Times New Roman"/>
              </w:rPr>
              <w:t xml:space="preserve"> 2</w:t>
            </w:r>
            <w:r w:rsidR="00BE0C18">
              <w:rPr>
                <w:rFonts w:ascii="Times New Roman" w:hAnsi="Times New Roman"/>
              </w:rPr>
              <w:t xml:space="preserve"> </w:t>
            </w:r>
            <w:r w:rsidR="0044143F">
              <w:rPr>
                <w:rFonts w:ascii="Times New Roman" w:hAnsi="Times New Roman"/>
              </w:rPr>
              <w:t>Teaching Plan &amp; Health Fair</w:t>
            </w:r>
            <w:r w:rsidR="00D0000E" w:rsidRPr="00041CA2">
              <w:rPr>
                <w:rFonts w:ascii="Times New Roman" w:hAnsi="Times New Roman"/>
              </w:rPr>
              <w:tab/>
            </w:r>
            <w:r w:rsidR="00D0000E" w:rsidRPr="00041CA2">
              <w:rPr>
                <w:rFonts w:ascii="Times New Roman" w:hAnsi="Times New Roman"/>
              </w:rPr>
              <w:tab/>
            </w:r>
            <w:r w:rsidR="00D0000E" w:rsidRPr="00041CA2">
              <w:rPr>
                <w:rFonts w:ascii="Times New Roman" w:hAnsi="Times New Roman"/>
              </w:rPr>
              <w:tab/>
              <w:t xml:space="preserve">         </w:t>
            </w:r>
            <w:r w:rsidR="00D0000E" w:rsidRPr="00041CA2">
              <w:rPr>
                <w:rFonts w:ascii="Times New Roman" w:hAnsi="Times New Roman"/>
              </w:rPr>
              <w:tab/>
            </w:r>
          </w:p>
          <w:p w:rsidR="00D0000E" w:rsidRDefault="00D0000E" w:rsidP="00584BE3">
            <w:pPr>
              <w:widowControl w:val="0"/>
              <w:ind w:left="315" w:hanging="315"/>
              <w:rPr>
                <w:rFonts w:ascii="Times New Roman" w:hAnsi="Times New Roman"/>
              </w:rPr>
            </w:pPr>
            <w:r w:rsidRPr="0072257F">
              <w:rPr>
                <w:rFonts w:ascii="Times New Roman" w:hAnsi="Times New Roman"/>
                <w:bCs/>
                <w:iCs/>
              </w:rPr>
              <w:tab/>
              <w:t>……….............................................................................................</w:t>
            </w:r>
            <w:r w:rsidRPr="0072257F">
              <w:rPr>
                <w:rFonts w:ascii="Times New Roman" w:hAnsi="Times New Roman"/>
              </w:rPr>
              <w:t xml:space="preserve"> 3</w:t>
            </w:r>
            <w:r w:rsidR="00615324">
              <w:rPr>
                <w:rFonts w:ascii="Times New Roman" w:hAnsi="Times New Roman"/>
              </w:rPr>
              <w:t>0</w:t>
            </w:r>
            <w:r w:rsidRPr="0072257F">
              <w:rPr>
                <w:rFonts w:ascii="Times New Roman" w:hAnsi="Times New Roman"/>
              </w:rPr>
              <w:t>%</w:t>
            </w:r>
          </w:p>
          <w:p w:rsidR="00584BE3" w:rsidRPr="00BA5441" w:rsidRDefault="00584BE3" w:rsidP="00584BE3">
            <w:pPr>
              <w:widowControl w:val="0"/>
              <w:ind w:left="315" w:hanging="315"/>
              <w:rPr>
                <w:rFonts w:ascii="Times New Roman" w:hAnsi="Times New Roman"/>
              </w:rPr>
            </w:pPr>
          </w:p>
          <w:p w:rsidR="00584BE3" w:rsidRPr="0072257F" w:rsidRDefault="00584BE3" w:rsidP="00584BE3">
            <w:pPr>
              <w:pStyle w:val="ListParagraph"/>
              <w:widowControl w:val="0"/>
              <w:numPr>
                <w:ilvl w:val="0"/>
                <w:numId w:val="2"/>
              </w:numPr>
              <w:ind w:left="318" w:hanging="318"/>
              <w:rPr>
                <w:rFonts w:ascii="Times New Roman" w:hAnsi="Times New Roman"/>
              </w:rPr>
            </w:pPr>
            <w:r w:rsidRPr="0072257F">
              <w:rPr>
                <w:rFonts w:ascii="Times New Roman" w:hAnsi="Times New Roman"/>
              </w:rPr>
              <w:t xml:space="preserve">Evaluation  # </w:t>
            </w:r>
            <w:r>
              <w:rPr>
                <w:rFonts w:ascii="Times New Roman" w:hAnsi="Times New Roman"/>
              </w:rPr>
              <w:t>3</w:t>
            </w:r>
            <w:r w:rsidRPr="0072257F">
              <w:rPr>
                <w:rFonts w:ascii="Times New Roman" w:hAnsi="Times New Roman"/>
              </w:rPr>
              <w:t xml:space="preserve"> </w:t>
            </w:r>
            <w:r>
              <w:rPr>
                <w:rFonts w:ascii="Times New Roman" w:hAnsi="Times New Roman"/>
              </w:rPr>
              <w:t>Exam (M/C and short answer)</w:t>
            </w:r>
            <w:r w:rsidRPr="0072257F">
              <w:rPr>
                <w:rFonts w:ascii="Times New Roman" w:hAnsi="Times New Roman"/>
              </w:rPr>
              <w:t xml:space="preserve">   .………………................................................................................. </w:t>
            </w:r>
            <w:r>
              <w:rPr>
                <w:rFonts w:ascii="Times New Roman" w:hAnsi="Times New Roman"/>
              </w:rPr>
              <w:t>40%</w:t>
            </w:r>
          </w:p>
          <w:p w:rsidR="00D0000E" w:rsidRPr="00BA5441" w:rsidRDefault="00D0000E" w:rsidP="00584BE3">
            <w:pPr>
              <w:ind w:left="645"/>
              <w:rPr>
                <w:rFonts w:ascii="Times New Roman" w:hAnsi="Times New Roman"/>
                <w:bCs/>
                <w:iCs/>
              </w:rPr>
            </w:pPr>
          </w:p>
          <w:p w:rsidR="00D0000E" w:rsidRPr="00BA5441" w:rsidRDefault="00D0000E" w:rsidP="00584BE3">
            <w:pPr>
              <w:pStyle w:val="EnvelopeReturn"/>
              <w:rPr>
                <w:rFonts w:ascii="Times New Roman" w:hAnsi="Times New Roman"/>
                <w:szCs w:val="24"/>
              </w:rPr>
            </w:pPr>
          </w:p>
          <w:p w:rsidR="00D0000E" w:rsidRPr="00BA5441" w:rsidRDefault="00D0000E" w:rsidP="00584BE3">
            <w:pPr>
              <w:pStyle w:val="EnvelopeReturn"/>
              <w:rPr>
                <w:rFonts w:ascii="Times New Roman" w:hAnsi="Times New Roman"/>
                <w:szCs w:val="24"/>
              </w:rPr>
            </w:pPr>
            <w:r w:rsidRPr="00BA5441">
              <w:rPr>
                <w:rFonts w:ascii="Times New Roman" w:hAnsi="Times New Roman"/>
                <w:szCs w:val="24"/>
              </w:rPr>
              <w:t xml:space="preserve">Detailed information about assignments can be found in the </w:t>
            </w:r>
            <w:proofErr w:type="spellStart"/>
            <w:r w:rsidRPr="00BA5441">
              <w:rPr>
                <w:rFonts w:ascii="Times New Roman" w:hAnsi="Times New Roman"/>
                <w:szCs w:val="24"/>
              </w:rPr>
              <w:t>NURS</w:t>
            </w:r>
            <w:proofErr w:type="spellEnd"/>
            <w:r w:rsidRPr="00BA5441">
              <w:rPr>
                <w:rFonts w:ascii="Times New Roman" w:hAnsi="Times New Roman"/>
                <w:szCs w:val="24"/>
              </w:rPr>
              <w:t xml:space="preserve"> 3056 course syllabus.</w:t>
            </w:r>
          </w:p>
          <w:p w:rsidR="00D0000E" w:rsidRPr="00BA5441" w:rsidRDefault="00D0000E" w:rsidP="00584BE3">
            <w:pPr>
              <w:pStyle w:val="EnvelopeReturn"/>
              <w:rPr>
                <w:rFonts w:ascii="Times New Roman" w:hAnsi="Times New Roman"/>
                <w:szCs w:val="24"/>
              </w:rPr>
            </w:pPr>
          </w:p>
          <w:p w:rsidR="00D0000E" w:rsidRPr="00BA5441" w:rsidRDefault="00D0000E" w:rsidP="00584BE3">
            <w:pPr>
              <w:widowControl w:val="0"/>
              <w:rPr>
                <w:rFonts w:ascii="Times New Roman" w:hAnsi="Times New Roman"/>
                <w:bCs/>
              </w:rPr>
            </w:pPr>
          </w:p>
        </w:tc>
      </w:tr>
      <w:tr w:rsidR="00D0000E" w:rsidRPr="00BA5441" w:rsidTr="00584BE3">
        <w:trPr>
          <w:cantSplit/>
        </w:trPr>
        <w:tc>
          <w:tcPr>
            <w:tcW w:w="675" w:type="dxa"/>
          </w:tcPr>
          <w:p w:rsidR="00D0000E" w:rsidRPr="00BA5441" w:rsidRDefault="00D0000E" w:rsidP="00584BE3">
            <w:pPr>
              <w:rPr>
                <w:rFonts w:ascii="Times New Roman" w:hAnsi="Times New Roman"/>
                <w:b/>
              </w:rPr>
            </w:pPr>
          </w:p>
        </w:tc>
        <w:tc>
          <w:tcPr>
            <w:tcW w:w="8181" w:type="dxa"/>
          </w:tcPr>
          <w:p w:rsidR="00D0000E" w:rsidRPr="00BA5441" w:rsidRDefault="00D0000E" w:rsidP="00584BE3">
            <w:pPr>
              <w:rPr>
                <w:rFonts w:ascii="Times New Roman" w:hAnsi="Times New Roman"/>
                <w:b/>
              </w:rPr>
            </w:pPr>
          </w:p>
        </w:tc>
      </w:tr>
    </w:tbl>
    <w:p w:rsidR="003372BE" w:rsidRPr="00171018" w:rsidRDefault="003372BE" w:rsidP="003372BE">
      <w:pPr>
        <w:widowControl w:val="0"/>
        <w:autoSpaceDE w:val="0"/>
        <w:autoSpaceDN w:val="0"/>
        <w:adjustRightInd w:val="0"/>
        <w:spacing w:after="240" w:line="276" w:lineRule="auto"/>
        <w:rPr>
          <w:rFonts w:ascii="Times New Roman" w:hAnsi="Times New Roman"/>
          <w:snapToGrid w:val="0"/>
          <w:lang w:val="en-US"/>
        </w:rPr>
      </w:pPr>
      <w:r w:rsidRPr="00171018">
        <w:rPr>
          <w:rFonts w:ascii="Times New Roman" w:eastAsiaTheme="minorHAnsi" w:hAnsi="Times New Roman" w:cstheme="minorBidi"/>
          <w:bCs/>
          <w:lang w:val="en-US"/>
        </w:rPr>
        <w:t>The school policy on written assignments applies to all assignments (</w:t>
      </w:r>
      <w:r w:rsidRPr="00171018">
        <w:rPr>
          <w:rFonts w:ascii="Times New Roman" w:eastAsiaTheme="minorHAnsi" w:hAnsi="Times New Roman" w:cstheme="minorBidi"/>
          <w:bCs/>
          <w:i/>
          <w:lang w:val="en-US"/>
        </w:rPr>
        <w:t>see</w:t>
      </w:r>
      <w:r w:rsidRPr="00171018">
        <w:rPr>
          <w:rFonts w:ascii="Times New Roman" w:eastAsiaTheme="minorHAnsi" w:hAnsi="Times New Roman" w:cstheme="minorBidi"/>
          <w:bCs/>
          <w:lang w:val="en-US"/>
        </w:rPr>
        <w:t xml:space="preserve"> </w:t>
      </w:r>
      <w:r w:rsidRPr="00171018">
        <w:rPr>
          <w:rFonts w:ascii="Times New Roman" w:eastAsiaTheme="minorHAnsi" w:hAnsi="Times New Roman" w:cstheme="minorBidi"/>
          <w:bCs/>
          <w:i/>
          <w:iCs/>
          <w:lang w:val="en-US"/>
        </w:rPr>
        <w:t>Student Handbook</w:t>
      </w:r>
      <w:r w:rsidRPr="00171018">
        <w:rPr>
          <w:rFonts w:ascii="Times New Roman" w:eastAsiaTheme="minorHAnsi" w:hAnsi="Times New Roman" w:cstheme="minorBidi"/>
          <w:bCs/>
          <w:lang w:val="en-US"/>
        </w:rPr>
        <w:t xml:space="preserve">).  </w:t>
      </w:r>
      <w:proofErr w:type="spellStart"/>
      <w:smartTag w:uri="urn:schemas-microsoft-com:office:smarttags" w:element="stockticker">
        <w:r w:rsidRPr="00171018">
          <w:rPr>
            <w:rFonts w:ascii="Times New Roman" w:eastAsiaTheme="minorHAnsi" w:hAnsi="Times New Roman" w:cstheme="minorBidi"/>
            <w:bCs/>
            <w:lang w:val="en-US"/>
          </w:rPr>
          <w:t>APA</w:t>
        </w:r>
      </w:smartTag>
      <w:proofErr w:type="spellEnd"/>
      <w:r w:rsidRPr="00171018">
        <w:rPr>
          <w:rFonts w:ascii="Times New Roman" w:eastAsiaTheme="minorHAnsi" w:hAnsi="Times New Roman" w:cstheme="minorBidi"/>
          <w:bCs/>
          <w:lang w:val="en-US"/>
        </w:rPr>
        <w:t xml:space="preserve"> format is required unless specifically stated otherwise. </w:t>
      </w:r>
      <w:r w:rsidRPr="00171018">
        <w:rPr>
          <w:rFonts w:ascii="Times New Roman" w:eastAsiaTheme="minorHAnsi" w:hAnsi="Times New Roman"/>
          <w:lang w:val="en-US"/>
        </w:rPr>
        <w:t xml:space="preserve">Assignments must be written with clarity and demonstrate analysis and synthesis of ideas. </w:t>
      </w:r>
      <w:r w:rsidRPr="00171018">
        <w:rPr>
          <w:rFonts w:ascii="Times New Roman" w:eastAsiaTheme="minorHAnsi" w:hAnsi="Times New Roman" w:cstheme="minorBidi"/>
          <w:bCs/>
          <w:lang w:val="en-US"/>
        </w:rPr>
        <w:t xml:space="preserve">Those not submitted by the due date and time will not be accepted. </w:t>
      </w:r>
      <w:r w:rsidRPr="00171018">
        <w:rPr>
          <w:rFonts w:ascii="Times New Roman" w:eastAsiaTheme="minorHAnsi" w:hAnsi="Times New Roman" w:cstheme="minorBidi"/>
          <w:bCs/>
          <w:i/>
          <w:lang w:val="en-US"/>
        </w:rPr>
        <w:t>Extensions will not be granted on the day that the assignment is due.</w:t>
      </w:r>
    </w:p>
    <w:p w:rsidR="003372BE" w:rsidRPr="00171018" w:rsidRDefault="003372BE" w:rsidP="003372BE">
      <w:pPr>
        <w:widowControl w:val="0"/>
        <w:tabs>
          <w:tab w:val="left" w:pos="340"/>
        </w:tabs>
        <w:spacing w:line="276" w:lineRule="auto"/>
        <w:rPr>
          <w:rFonts w:ascii="Times New Roman" w:eastAsiaTheme="minorHAnsi" w:hAnsi="Times New Roman"/>
          <w:lang w:val="en-US"/>
        </w:rPr>
      </w:pPr>
      <w:r w:rsidRPr="00171018">
        <w:rPr>
          <w:rFonts w:ascii="Times New Roman" w:hAnsi="Times New Roman"/>
          <w:snapToGrid w:val="0"/>
          <w:lang w:val="en-US"/>
        </w:rPr>
        <w:t xml:space="preserve">Remarking assignments or supplemental assignments/tests are not available in this course as per the School of Nursing Policy – see </w:t>
      </w:r>
      <w:proofErr w:type="spellStart"/>
      <w:r w:rsidRPr="00171018">
        <w:rPr>
          <w:rFonts w:ascii="Times New Roman" w:hAnsi="Times New Roman"/>
          <w:snapToGrid w:val="0"/>
          <w:lang w:val="en-US"/>
        </w:rPr>
        <w:t>BScN</w:t>
      </w:r>
      <w:proofErr w:type="spellEnd"/>
      <w:r w:rsidRPr="00171018">
        <w:rPr>
          <w:rFonts w:ascii="Times New Roman" w:hAnsi="Times New Roman"/>
          <w:snapToGrid w:val="0"/>
          <w:lang w:val="en-US"/>
        </w:rPr>
        <w:t xml:space="preserve"> Student Handbook. </w:t>
      </w:r>
      <w:r w:rsidRPr="00171018">
        <w:rPr>
          <w:rFonts w:ascii="Times New Roman" w:eastAsiaTheme="minorHAnsi" w:hAnsi="Times New Roman"/>
          <w:i/>
          <w:iCs/>
          <w:lang w:val="en-US"/>
        </w:rPr>
        <w:t>If a student is unsuccessful on an assignment/test the student is encouraged to make an appointment with the course Professor to discuss strategies to achieve the course Ends-In-View.</w:t>
      </w:r>
    </w:p>
    <w:p w:rsidR="003372BE" w:rsidRPr="00171018" w:rsidRDefault="003372BE" w:rsidP="003372BE">
      <w:pPr>
        <w:widowControl w:val="0"/>
        <w:tabs>
          <w:tab w:val="left" w:pos="340"/>
        </w:tabs>
        <w:spacing w:line="357" w:lineRule="exact"/>
        <w:rPr>
          <w:rFonts w:ascii="Times New Roman" w:hAnsi="Times New Roman"/>
          <w:snapToGrid w:val="0"/>
          <w:lang w:val="en-US"/>
        </w:rPr>
      </w:pPr>
    </w:p>
    <w:p w:rsidR="00D0000E" w:rsidRPr="00BA5441" w:rsidRDefault="00D0000E" w:rsidP="00D0000E">
      <w:pPr>
        <w:rPr>
          <w:rFonts w:ascii="Times New Roman" w:hAnsi="Times New Roman"/>
        </w:rPr>
      </w:pPr>
    </w:p>
    <w:p w:rsidR="00D0000E" w:rsidRDefault="00D0000E" w:rsidP="00D0000E">
      <w:pPr>
        <w:rPr>
          <w:rFonts w:ascii="Times New Roman" w:hAnsi="Times New Roman"/>
        </w:rPr>
      </w:pPr>
    </w:p>
    <w:p w:rsidR="003372BE" w:rsidRDefault="003372BE" w:rsidP="00D0000E">
      <w:pPr>
        <w:rPr>
          <w:rFonts w:ascii="Times New Roman" w:hAnsi="Times New Roman"/>
        </w:rPr>
      </w:pPr>
    </w:p>
    <w:p w:rsidR="003372BE" w:rsidRDefault="003372BE" w:rsidP="00D0000E">
      <w:pPr>
        <w:rPr>
          <w:rFonts w:ascii="Times New Roman" w:hAnsi="Times New Roman"/>
        </w:rPr>
      </w:pPr>
    </w:p>
    <w:p w:rsidR="003372BE" w:rsidRDefault="003372BE" w:rsidP="00D0000E">
      <w:pPr>
        <w:rPr>
          <w:rFonts w:ascii="Times New Roman" w:hAnsi="Times New Roman"/>
        </w:rPr>
      </w:pPr>
    </w:p>
    <w:p w:rsidR="003372BE" w:rsidRDefault="003372BE" w:rsidP="00D0000E">
      <w:pPr>
        <w:rPr>
          <w:rFonts w:ascii="Times New Roman" w:hAnsi="Times New Roman"/>
        </w:rPr>
      </w:pPr>
    </w:p>
    <w:p w:rsidR="003372BE" w:rsidRDefault="003372BE" w:rsidP="00D0000E">
      <w:pPr>
        <w:rPr>
          <w:rFonts w:ascii="Times New Roman" w:hAnsi="Times New Roman"/>
        </w:rPr>
      </w:pPr>
    </w:p>
    <w:p w:rsidR="003372BE" w:rsidRDefault="003372BE" w:rsidP="00D0000E">
      <w:pPr>
        <w:rPr>
          <w:rFonts w:ascii="Times New Roman" w:hAnsi="Times New Roman"/>
        </w:rPr>
      </w:pPr>
    </w:p>
    <w:p w:rsidR="003372BE" w:rsidRDefault="003372BE" w:rsidP="00D0000E">
      <w:pPr>
        <w:rPr>
          <w:rFonts w:ascii="Times New Roman" w:hAnsi="Times New Roman"/>
        </w:rPr>
      </w:pPr>
    </w:p>
    <w:p w:rsidR="003372BE" w:rsidRDefault="003372BE" w:rsidP="00D0000E">
      <w:pPr>
        <w:rPr>
          <w:rFonts w:ascii="Times New Roman" w:hAnsi="Times New Roman"/>
        </w:rPr>
      </w:pPr>
    </w:p>
    <w:p w:rsidR="003372BE" w:rsidRDefault="003372BE" w:rsidP="00D0000E">
      <w:pPr>
        <w:rPr>
          <w:rFonts w:ascii="Times New Roman" w:hAnsi="Times New Roman"/>
        </w:rPr>
      </w:pPr>
    </w:p>
    <w:p w:rsidR="003372BE" w:rsidRDefault="003372BE" w:rsidP="00D0000E">
      <w:pPr>
        <w:rPr>
          <w:rFonts w:ascii="Times New Roman" w:hAnsi="Times New Roman"/>
        </w:rPr>
      </w:pPr>
    </w:p>
    <w:p w:rsidR="003372BE" w:rsidRDefault="003372BE" w:rsidP="00D0000E">
      <w:pPr>
        <w:rPr>
          <w:rFonts w:ascii="Times New Roman" w:hAnsi="Times New Roman"/>
        </w:rPr>
      </w:pPr>
    </w:p>
    <w:p w:rsidR="003372BE" w:rsidRPr="00BA5441" w:rsidRDefault="003372BE" w:rsidP="00D0000E">
      <w:pPr>
        <w:rPr>
          <w:rFonts w:ascii="Times New Roman" w:hAnsi="Times New Roman"/>
        </w:rPr>
      </w:pPr>
    </w:p>
    <w:tbl>
      <w:tblPr>
        <w:tblW w:w="0" w:type="auto"/>
        <w:tblLayout w:type="fixed"/>
        <w:tblLook w:val="0000" w:firstRow="0" w:lastRow="0" w:firstColumn="0" w:lastColumn="0" w:noHBand="0" w:noVBand="0"/>
      </w:tblPr>
      <w:tblGrid>
        <w:gridCol w:w="675"/>
        <w:gridCol w:w="1701"/>
        <w:gridCol w:w="4678"/>
        <w:gridCol w:w="1802"/>
      </w:tblGrid>
      <w:tr w:rsidR="00D0000E" w:rsidRPr="00BA5441" w:rsidTr="00584BE3">
        <w:trPr>
          <w:cantSplit/>
        </w:trPr>
        <w:tc>
          <w:tcPr>
            <w:tcW w:w="675" w:type="dxa"/>
          </w:tcPr>
          <w:p w:rsidR="00D0000E" w:rsidRPr="00BA5441" w:rsidRDefault="00D0000E" w:rsidP="00584BE3">
            <w:pPr>
              <w:pStyle w:val="EnvelopeReturn"/>
              <w:rPr>
                <w:rFonts w:ascii="Times New Roman" w:hAnsi="Times New Roman"/>
                <w:szCs w:val="24"/>
              </w:rPr>
            </w:pPr>
          </w:p>
        </w:tc>
        <w:tc>
          <w:tcPr>
            <w:tcW w:w="8181" w:type="dxa"/>
            <w:gridSpan w:val="3"/>
          </w:tcPr>
          <w:p w:rsidR="00D0000E" w:rsidRPr="00BA5441" w:rsidRDefault="00D0000E" w:rsidP="00584BE3">
            <w:pPr>
              <w:rPr>
                <w:rFonts w:ascii="Times New Roman" w:hAnsi="Times New Roman"/>
              </w:rPr>
            </w:pPr>
            <w:r w:rsidRPr="00BA5441">
              <w:rPr>
                <w:rFonts w:ascii="Times New Roman" w:hAnsi="Times New Roman"/>
              </w:rPr>
              <w:t>The following semester grades will be assigned to students:</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jc w:val="center"/>
              <w:rPr>
                <w:rFonts w:ascii="Times New Roman" w:hAnsi="Times New Roman"/>
              </w:rPr>
            </w:pPr>
          </w:p>
          <w:p w:rsidR="00D0000E" w:rsidRPr="00BA5441" w:rsidRDefault="00D0000E" w:rsidP="00584BE3">
            <w:pPr>
              <w:pStyle w:val="Heading2"/>
              <w:rPr>
                <w:b w:val="0"/>
                <w:szCs w:val="24"/>
                <w:u w:val="single"/>
              </w:rPr>
            </w:pPr>
            <w:r w:rsidRPr="00BA5441">
              <w:rPr>
                <w:b w:val="0"/>
                <w:szCs w:val="24"/>
                <w:u w:val="single"/>
              </w:rPr>
              <w:t>Grade</w:t>
            </w:r>
          </w:p>
        </w:tc>
        <w:tc>
          <w:tcPr>
            <w:tcW w:w="4678" w:type="dxa"/>
          </w:tcPr>
          <w:p w:rsidR="00D0000E" w:rsidRPr="00BA5441" w:rsidRDefault="00D0000E" w:rsidP="00584BE3">
            <w:pPr>
              <w:jc w:val="center"/>
              <w:rPr>
                <w:rFonts w:ascii="Times New Roman" w:hAnsi="Times New Roman"/>
              </w:rPr>
            </w:pPr>
          </w:p>
          <w:p w:rsidR="00D0000E" w:rsidRPr="00BA5441" w:rsidRDefault="00D0000E" w:rsidP="00584BE3">
            <w:pPr>
              <w:pStyle w:val="Heading1"/>
              <w:rPr>
                <w:b w:val="0"/>
                <w:szCs w:val="24"/>
              </w:rPr>
            </w:pPr>
            <w:r w:rsidRPr="00BA5441">
              <w:rPr>
                <w:b w:val="0"/>
                <w:szCs w:val="24"/>
              </w:rPr>
              <w:t>Definition</w:t>
            </w:r>
          </w:p>
        </w:tc>
        <w:tc>
          <w:tcPr>
            <w:tcW w:w="1802" w:type="dxa"/>
          </w:tcPr>
          <w:p w:rsidR="00D0000E" w:rsidRPr="00BA5441" w:rsidRDefault="00D0000E" w:rsidP="00584BE3">
            <w:pPr>
              <w:pStyle w:val="BodyText"/>
              <w:rPr>
                <w:rFonts w:ascii="Times New Roman" w:hAnsi="Times New Roman" w:cs="Times New Roman"/>
                <w:sz w:val="24"/>
                <w:szCs w:val="24"/>
              </w:rPr>
            </w:pPr>
            <w:r w:rsidRPr="00BA5441">
              <w:rPr>
                <w:rFonts w:ascii="Times New Roman" w:hAnsi="Times New Roman" w:cs="Times New Roman"/>
                <w:sz w:val="24"/>
                <w:szCs w:val="24"/>
              </w:rPr>
              <w:t xml:space="preserve">Grade Point </w:t>
            </w:r>
            <w:r w:rsidRPr="00BA5441">
              <w:rPr>
                <w:rFonts w:ascii="Times New Roman" w:hAnsi="Times New Roman" w:cs="Times New Roman"/>
                <w:sz w:val="24"/>
                <w:szCs w:val="24"/>
                <w:u w:val="single"/>
              </w:rPr>
              <w:t>Equivalent</w:t>
            </w:r>
          </w:p>
          <w:p w:rsidR="00D0000E" w:rsidRPr="00BA5441" w:rsidRDefault="00D0000E" w:rsidP="00584BE3">
            <w:pPr>
              <w:jc w:val="center"/>
              <w:rPr>
                <w:rFonts w:ascii="Times New Roman" w:hAnsi="Times New Roman"/>
              </w:rPr>
            </w:pPr>
          </w:p>
        </w:tc>
      </w:tr>
      <w:tr w:rsidR="00D0000E" w:rsidRPr="00BA5441" w:rsidTr="00584BE3">
        <w:trPr>
          <w:cantSplit/>
        </w:trPr>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A+</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90 – 100%</w:t>
            </w:r>
          </w:p>
        </w:tc>
        <w:tc>
          <w:tcPr>
            <w:tcW w:w="1802" w:type="dxa"/>
            <w:vMerge w:val="restart"/>
            <w:vAlign w:val="center"/>
          </w:tcPr>
          <w:p w:rsidR="00D0000E" w:rsidRPr="00BA5441" w:rsidRDefault="00D0000E" w:rsidP="00584BE3">
            <w:pPr>
              <w:jc w:val="center"/>
              <w:rPr>
                <w:rFonts w:ascii="Times New Roman" w:hAnsi="Times New Roman"/>
              </w:rPr>
            </w:pPr>
            <w:r w:rsidRPr="00BA5441">
              <w:rPr>
                <w:rFonts w:ascii="Times New Roman" w:hAnsi="Times New Roman"/>
              </w:rPr>
              <w:t>4.00</w:t>
            </w:r>
          </w:p>
        </w:tc>
      </w:tr>
      <w:tr w:rsidR="00D0000E" w:rsidRPr="00BA5441" w:rsidTr="00584BE3">
        <w:trPr>
          <w:cantSplit/>
        </w:trPr>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A</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80 – 89%</w:t>
            </w:r>
          </w:p>
        </w:tc>
        <w:tc>
          <w:tcPr>
            <w:tcW w:w="1802" w:type="dxa"/>
            <w:vMerge/>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B</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70 - 79%</w:t>
            </w:r>
          </w:p>
        </w:tc>
        <w:tc>
          <w:tcPr>
            <w:tcW w:w="1802" w:type="dxa"/>
          </w:tcPr>
          <w:p w:rsidR="00D0000E" w:rsidRPr="00BA5441" w:rsidRDefault="00D0000E" w:rsidP="00584BE3">
            <w:pPr>
              <w:jc w:val="center"/>
              <w:rPr>
                <w:rFonts w:ascii="Times New Roman" w:hAnsi="Times New Roman"/>
              </w:rPr>
            </w:pPr>
            <w:r w:rsidRPr="00BA5441">
              <w:rPr>
                <w:rFonts w:ascii="Times New Roman" w:hAnsi="Times New Roman"/>
              </w:rPr>
              <w:t>3.00</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C</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60 - 69%</w:t>
            </w:r>
          </w:p>
        </w:tc>
        <w:tc>
          <w:tcPr>
            <w:tcW w:w="1802" w:type="dxa"/>
          </w:tcPr>
          <w:p w:rsidR="00D0000E" w:rsidRPr="00BA5441" w:rsidRDefault="00D0000E" w:rsidP="00584BE3">
            <w:pPr>
              <w:jc w:val="center"/>
              <w:rPr>
                <w:rFonts w:ascii="Times New Roman" w:hAnsi="Times New Roman"/>
              </w:rPr>
            </w:pPr>
            <w:r w:rsidRPr="00BA5441">
              <w:rPr>
                <w:rFonts w:ascii="Times New Roman" w:hAnsi="Times New Roman"/>
              </w:rPr>
              <w:t>2.00</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D</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50 – 59%</w:t>
            </w:r>
          </w:p>
        </w:tc>
        <w:tc>
          <w:tcPr>
            <w:tcW w:w="1802" w:type="dxa"/>
          </w:tcPr>
          <w:p w:rsidR="00D0000E" w:rsidRPr="00BA5441" w:rsidRDefault="00D0000E" w:rsidP="00584BE3">
            <w:pPr>
              <w:jc w:val="center"/>
              <w:rPr>
                <w:rFonts w:ascii="Times New Roman" w:hAnsi="Times New Roman"/>
              </w:rPr>
            </w:pPr>
            <w:r w:rsidRPr="00BA5441">
              <w:rPr>
                <w:rFonts w:ascii="Times New Roman" w:hAnsi="Times New Roman"/>
              </w:rPr>
              <w:t>1.00</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F (Fail)</w:t>
            </w:r>
          </w:p>
        </w:tc>
        <w:tc>
          <w:tcPr>
            <w:tcW w:w="4678" w:type="dxa"/>
          </w:tcPr>
          <w:p w:rsidR="00D0000E" w:rsidRPr="00BA5441" w:rsidRDefault="00D0000E" w:rsidP="00584BE3">
            <w:pPr>
              <w:jc w:val="center"/>
              <w:rPr>
                <w:rFonts w:ascii="Times New Roman" w:hAnsi="Times New Roman"/>
              </w:rPr>
            </w:pPr>
            <w:r w:rsidRPr="00BA5441">
              <w:rPr>
                <w:rFonts w:ascii="Times New Roman" w:hAnsi="Times New Roman"/>
              </w:rPr>
              <w:t>49% and below</w:t>
            </w:r>
          </w:p>
        </w:tc>
        <w:tc>
          <w:tcPr>
            <w:tcW w:w="1802" w:type="dxa"/>
          </w:tcPr>
          <w:p w:rsidR="00D0000E" w:rsidRPr="00BA5441" w:rsidRDefault="00D0000E" w:rsidP="00584BE3">
            <w:pPr>
              <w:jc w:val="center"/>
              <w:rPr>
                <w:rFonts w:ascii="Times New Roman" w:hAnsi="Times New Roman"/>
              </w:rPr>
            </w:pPr>
            <w:r w:rsidRPr="00BA5441">
              <w:rPr>
                <w:rFonts w:ascii="Times New Roman" w:hAnsi="Times New Roman"/>
              </w:rPr>
              <w:t>0.00</w:t>
            </w: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p>
        </w:tc>
        <w:tc>
          <w:tcPr>
            <w:tcW w:w="4678" w:type="dxa"/>
          </w:tcPr>
          <w:p w:rsidR="00D0000E" w:rsidRPr="00BA5441" w:rsidRDefault="00D0000E" w:rsidP="00584BE3">
            <w:pPr>
              <w:rPr>
                <w:rFonts w:ascii="Times New Roman" w:hAnsi="Times New Roman"/>
              </w:rPr>
            </w:pPr>
          </w:p>
        </w:tc>
        <w:tc>
          <w:tcPr>
            <w:tcW w:w="1802" w:type="dxa"/>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CR (Credit)</w:t>
            </w:r>
          </w:p>
        </w:tc>
        <w:tc>
          <w:tcPr>
            <w:tcW w:w="4678" w:type="dxa"/>
          </w:tcPr>
          <w:p w:rsidR="00D0000E" w:rsidRPr="00BA5441" w:rsidRDefault="00D0000E" w:rsidP="00584BE3">
            <w:pPr>
              <w:rPr>
                <w:rFonts w:ascii="Times New Roman" w:hAnsi="Times New Roman"/>
              </w:rPr>
            </w:pPr>
            <w:r w:rsidRPr="00BA5441">
              <w:rPr>
                <w:rFonts w:ascii="Times New Roman" w:hAnsi="Times New Roman"/>
              </w:rPr>
              <w:t>Credit for diploma requirements has been awarded.</w:t>
            </w:r>
          </w:p>
        </w:tc>
        <w:tc>
          <w:tcPr>
            <w:tcW w:w="1802" w:type="dxa"/>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S</w:t>
            </w:r>
          </w:p>
        </w:tc>
        <w:tc>
          <w:tcPr>
            <w:tcW w:w="4678" w:type="dxa"/>
          </w:tcPr>
          <w:p w:rsidR="00D0000E" w:rsidRPr="00BA5441" w:rsidRDefault="00D0000E" w:rsidP="00584BE3">
            <w:pPr>
              <w:rPr>
                <w:rFonts w:ascii="Times New Roman" w:hAnsi="Times New Roman"/>
              </w:rPr>
            </w:pPr>
            <w:r w:rsidRPr="00BA5441">
              <w:rPr>
                <w:rFonts w:ascii="Times New Roman" w:hAnsi="Times New Roman"/>
              </w:rPr>
              <w:t>Satisfactory achievement in field /clinical placement or non-graded subject area.</w:t>
            </w:r>
          </w:p>
        </w:tc>
        <w:tc>
          <w:tcPr>
            <w:tcW w:w="1802" w:type="dxa"/>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U</w:t>
            </w:r>
          </w:p>
        </w:tc>
        <w:tc>
          <w:tcPr>
            <w:tcW w:w="4678" w:type="dxa"/>
          </w:tcPr>
          <w:p w:rsidR="00D0000E" w:rsidRPr="00BA5441" w:rsidRDefault="00D0000E" w:rsidP="00584BE3">
            <w:pPr>
              <w:rPr>
                <w:rFonts w:ascii="Times New Roman" w:hAnsi="Times New Roman"/>
              </w:rPr>
            </w:pPr>
            <w:r w:rsidRPr="00BA5441">
              <w:rPr>
                <w:rFonts w:ascii="Times New Roman" w:hAnsi="Times New Roman"/>
              </w:rPr>
              <w:t>Unsatisfactory achievement in field/clinical placement or non-graded subject area.</w:t>
            </w:r>
          </w:p>
        </w:tc>
        <w:tc>
          <w:tcPr>
            <w:tcW w:w="1802" w:type="dxa"/>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X</w:t>
            </w:r>
          </w:p>
        </w:tc>
        <w:tc>
          <w:tcPr>
            <w:tcW w:w="4678" w:type="dxa"/>
          </w:tcPr>
          <w:p w:rsidR="00D0000E" w:rsidRPr="00BA5441" w:rsidRDefault="00D0000E" w:rsidP="00584BE3">
            <w:pPr>
              <w:rPr>
                <w:rFonts w:ascii="Times New Roman" w:hAnsi="Times New Roman"/>
              </w:rPr>
            </w:pPr>
            <w:r w:rsidRPr="00BA5441">
              <w:rPr>
                <w:rFonts w:ascii="Times New Roman" w:hAnsi="Times New Roman"/>
              </w:rPr>
              <w:t>A temporary grade limited to situations with extenuating circumstances giving a student additional time to complete the requirements for a course.</w:t>
            </w:r>
          </w:p>
        </w:tc>
        <w:tc>
          <w:tcPr>
            <w:tcW w:w="1802" w:type="dxa"/>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NR</w:t>
            </w:r>
          </w:p>
        </w:tc>
        <w:tc>
          <w:tcPr>
            <w:tcW w:w="4678" w:type="dxa"/>
          </w:tcPr>
          <w:p w:rsidR="00D0000E" w:rsidRPr="00BA5441" w:rsidRDefault="00D0000E" w:rsidP="00584BE3">
            <w:pPr>
              <w:rPr>
                <w:rFonts w:ascii="Times New Roman" w:hAnsi="Times New Roman"/>
              </w:rPr>
            </w:pPr>
            <w:r w:rsidRPr="00BA5441">
              <w:rPr>
                <w:rFonts w:ascii="Times New Roman" w:hAnsi="Times New Roman"/>
              </w:rPr>
              <w:t xml:space="preserve">Grade not reported to Registrar's office.  </w:t>
            </w:r>
          </w:p>
        </w:tc>
        <w:tc>
          <w:tcPr>
            <w:tcW w:w="1802" w:type="dxa"/>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r w:rsidRPr="00BA5441">
              <w:rPr>
                <w:rFonts w:ascii="Times New Roman" w:hAnsi="Times New Roman"/>
              </w:rPr>
              <w:t>W</w:t>
            </w:r>
          </w:p>
        </w:tc>
        <w:tc>
          <w:tcPr>
            <w:tcW w:w="4678" w:type="dxa"/>
          </w:tcPr>
          <w:p w:rsidR="00D0000E" w:rsidRPr="00BA5441" w:rsidRDefault="00D0000E" w:rsidP="00584BE3">
            <w:pPr>
              <w:rPr>
                <w:rFonts w:ascii="Times New Roman" w:hAnsi="Times New Roman"/>
              </w:rPr>
            </w:pPr>
            <w:r w:rsidRPr="00BA5441">
              <w:rPr>
                <w:rFonts w:ascii="Times New Roman" w:hAnsi="Times New Roman"/>
              </w:rPr>
              <w:t>Student has withdrawn from the course without academic penalty.</w:t>
            </w:r>
          </w:p>
        </w:tc>
        <w:tc>
          <w:tcPr>
            <w:tcW w:w="1802" w:type="dxa"/>
          </w:tcPr>
          <w:p w:rsidR="00D0000E" w:rsidRPr="00BA5441" w:rsidRDefault="00D0000E" w:rsidP="00584BE3">
            <w:pPr>
              <w:jc w:val="center"/>
              <w:rPr>
                <w:rFonts w:ascii="Times New Roman" w:hAnsi="Times New Roman"/>
              </w:rPr>
            </w:pPr>
          </w:p>
        </w:tc>
      </w:tr>
      <w:tr w:rsidR="00D0000E" w:rsidRPr="00BA5441" w:rsidTr="00584BE3">
        <w:tc>
          <w:tcPr>
            <w:tcW w:w="675" w:type="dxa"/>
          </w:tcPr>
          <w:p w:rsidR="00D0000E" w:rsidRPr="00BA5441" w:rsidRDefault="00D0000E" w:rsidP="00584BE3">
            <w:pPr>
              <w:rPr>
                <w:rFonts w:ascii="Times New Roman" w:hAnsi="Times New Roman"/>
              </w:rPr>
            </w:pPr>
          </w:p>
        </w:tc>
        <w:tc>
          <w:tcPr>
            <w:tcW w:w="1701" w:type="dxa"/>
          </w:tcPr>
          <w:p w:rsidR="00D0000E" w:rsidRPr="00BA5441" w:rsidRDefault="00D0000E" w:rsidP="00584BE3">
            <w:pPr>
              <w:rPr>
                <w:rFonts w:ascii="Times New Roman" w:hAnsi="Times New Roman"/>
              </w:rPr>
            </w:pPr>
          </w:p>
        </w:tc>
        <w:tc>
          <w:tcPr>
            <w:tcW w:w="4678" w:type="dxa"/>
          </w:tcPr>
          <w:p w:rsidR="00D0000E" w:rsidRPr="00BA5441" w:rsidRDefault="00D0000E" w:rsidP="00584BE3">
            <w:pPr>
              <w:rPr>
                <w:rFonts w:ascii="Times New Roman" w:hAnsi="Times New Roman"/>
              </w:rPr>
            </w:pPr>
          </w:p>
        </w:tc>
        <w:tc>
          <w:tcPr>
            <w:tcW w:w="1802" w:type="dxa"/>
          </w:tcPr>
          <w:p w:rsidR="00D0000E" w:rsidRPr="00BA5441" w:rsidRDefault="00D0000E" w:rsidP="00584BE3">
            <w:pPr>
              <w:jc w:val="center"/>
              <w:rPr>
                <w:rFonts w:ascii="Times New Roman" w:hAnsi="Times New Roman"/>
              </w:rPr>
            </w:pPr>
          </w:p>
        </w:tc>
      </w:tr>
      <w:tr w:rsidR="00D0000E" w:rsidRPr="00BA5441" w:rsidTr="00584BE3">
        <w:trPr>
          <w:cantSplit/>
        </w:trPr>
        <w:tc>
          <w:tcPr>
            <w:tcW w:w="675" w:type="dxa"/>
          </w:tcPr>
          <w:p w:rsidR="00D0000E" w:rsidRPr="00BA5441" w:rsidRDefault="00D0000E" w:rsidP="00584BE3">
            <w:pPr>
              <w:rPr>
                <w:rFonts w:ascii="Times New Roman" w:hAnsi="Times New Roman"/>
              </w:rPr>
            </w:pPr>
          </w:p>
        </w:tc>
        <w:tc>
          <w:tcPr>
            <w:tcW w:w="8181" w:type="dxa"/>
            <w:gridSpan w:val="3"/>
          </w:tcPr>
          <w:p w:rsidR="00D0000E" w:rsidRPr="00BA5441" w:rsidRDefault="00D0000E" w:rsidP="00584BE3">
            <w:pPr>
              <w:rPr>
                <w:rFonts w:ascii="Times New Roman" w:hAnsi="Times New Roman"/>
                <w:b/>
                <w:bCs/>
              </w:rPr>
            </w:pPr>
            <w:r w:rsidRPr="00BA5441">
              <w:rPr>
                <w:rFonts w:ascii="Times New Roman" w:hAnsi="Times New Roman"/>
                <w:b/>
                <w:bCs/>
              </w:rPr>
              <w:t xml:space="preserve">NOTE:  </w:t>
            </w:r>
          </w:p>
          <w:p w:rsidR="00D0000E" w:rsidRPr="00BA5441" w:rsidRDefault="00D0000E" w:rsidP="00584BE3">
            <w:pPr>
              <w:rPr>
                <w:rFonts w:ascii="Times New Roman" w:hAnsi="Times New Roman"/>
              </w:rPr>
            </w:pPr>
            <w:r w:rsidRPr="00BA5441">
              <w:rPr>
                <w:rFonts w:ascii="Times New Roman" w:hAnsi="Times New Roman"/>
              </w:rPr>
              <w:t>For such reasons as program certification or program articulation, certain courses require minimums of greater than 50% and/or have mandatory components to achieve a passing grade.</w:t>
            </w:r>
          </w:p>
          <w:p w:rsidR="00D0000E" w:rsidRPr="00BA5441" w:rsidRDefault="00D0000E" w:rsidP="00584BE3">
            <w:pPr>
              <w:rPr>
                <w:rFonts w:ascii="Times New Roman" w:hAnsi="Times New Roman"/>
              </w:rPr>
            </w:pPr>
          </w:p>
          <w:p w:rsidR="00D0000E" w:rsidRPr="00BA5441" w:rsidRDefault="00D0000E" w:rsidP="00584BE3">
            <w:pPr>
              <w:pStyle w:val="BodyText2"/>
              <w:rPr>
                <w:rFonts w:ascii="Times New Roman" w:hAnsi="Times New Roman" w:cs="Times New Roman"/>
                <w:sz w:val="24"/>
                <w:szCs w:val="24"/>
              </w:rPr>
            </w:pPr>
            <w:r w:rsidRPr="00BA5441">
              <w:rPr>
                <w:rFonts w:ascii="Times New Roman" w:hAnsi="Times New Roman" w:cs="Times New Roman"/>
                <w:sz w:val="24"/>
                <w:szCs w:val="24"/>
              </w:rPr>
              <w:t xml:space="preserve">It is also important to note, that the minimum overall GPA required in order to graduate from a </w:t>
            </w:r>
            <w:smartTag w:uri="urn:schemas-microsoft-com:office:smarttags" w:element="place">
              <w:smartTag w:uri="urn:schemas-microsoft-com:office:smarttags" w:element="PlaceName">
                <w:r w:rsidRPr="00BA5441">
                  <w:rPr>
                    <w:rFonts w:ascii="Times New Roman" w:hAnsi="Times New Roman" w:cs="Times New Roman"/>
                    <w:sz w:val="24"/>
                    <w:szCs w:val="24"/>
                  </w:rPr>
                  <w:t>Sault</w:t>
                </w:r>
              </w:smartTag>
              <w:r w:rsidRPr="00BA5441">
                <w:rPr>
                  <w:rFonts w:ascii="Times New Roman" w:hAnsi="Times New Roman" w:cs="Times New Roman"/>
                  <w:sz w:val="24"/>
                  <w:szCs w:val="24"/>
                </w:rPr>
                <w:t xml:space="preserve"> </w:t>
              </w:r>
              <w:smartTag w:uri="urn:schemas-microsoft-com:office:smarttags" w:element="PlaceType">
                <w:r w:rsidRPr="00BA5441">
                  <w:rPr>
                    <w:rFonts w:ascii="Times New Roman" w:hAnsi="Times New Roman" w:cs="Times New Roman"/>
                    <w:sz w:val="24"/>
                    <w:szCs w:val="24"/>
                  </w:rPr>
                  <w:t>College</w:t>
                </w:r>
              </w:smartTag>
            </w:smartTag>
            <w:r w:rsidRPr="00BA5441">
              <w:rPr>
                <w:rFonts w:ascii="Times New Roman" w:hAnsi="Times New Roman" w:cs="Times New Roman"/>
                <w:sz w:val="24"/>
                <w:szCs w:val="24"/>
              </w:rPr>
              <w:t xml:space="preserve"> program remains 2.0.</w:t>
            </w:r>
          </w:p>
          <w:p w:rsidR="00D0000E" w:rsidRPr="00BA5441" w:rsidRDefault="00D0000E" w:rsidP="00584BE3">
            <w:pPr>
              <w:rPr>
                <w:rFonts w:ascii="Times New Roman" w:hAnsi="Times New Roman"/>
              </w:rPr>
            </w:pPr>
          </w:p>
          <w:p w:rsidR="00D0000E" w:rsidRPr="00BA5441" w:rsidRDefault="00D0000E" w:rsidP="00584BE3">
            <w:pPr>
              <w:rPr>
                <w:rFonts w:ascii="Times New Roman" w:hAnsi="Times New Roman"/>
              </w:rPr>
            </w:pPr>
            <w:r w:rsidRPr="00BA5441">
              <w:rPr>
                <w:rFonts w:ascii="Times New Roman" w:hAnsi="Times New Roman"/>
              </w:rPr>
              <w:t xml:space="preserve">All </w:t>
            </w:r>
            <w:proofErr w:type="spellStart"/>
            <w:r w:rsidRPr="00BA5441">
              <w:rPr>
                <w:rFonts w:ascii="Times New Roman" w:hAnsi="Times New Roman"/>
                <w:u w:val="single"/>
              </w:rPr>
              <w:t>NURS</w:t>
            </w:r>
            <w:proofErr w:type="spellEnd"/>
            <w:r w:rsidRPr="00BA5441">
              <w:rPr>
                <w:rFonts w:ascii="Times New Roman" w:hAnsi="Times New Roman"/>
              </w:rPr>
              <w:t xml:space="preserve"> courses require 60% for a passing grade. </w:t>
            </w:r>
          </w:p>
          <w:p w:rsidR="00D0000E" w:rsidRPr="00BA5441" w:rsidRDefault="00D0000E" w:rsidP="00584BE3">
            <w:pPr>
              <w:rPr>
                <w:rFonts w:ascii="Times New Roman" w:hAnsi="Times New Roman"/>
              </w:rPr>
            </w:pPr>
          </w:p>
          <w:p w:rsidR="00D0000E" w:rsidRPr="00BA5441" w:rsidRDefault="00D0000E" w:rsidP="00584BE3">
            <w:pPr>
              <w:rPr>
                <w:rFonts w:ascii="Times New Roman" w:hAnsi="Times New Roman"/>
              </w:rPr>
            </w:pPr>
            <w:r w:rsidRPr="00BA5441">
              <w:rPr>
                <w:rFonts w:ascii="Times New Roman" w:hAnsi="Times New Roman"/>
                <w:u w:val="single"/>
              </w:rPr>
              <w:t>Elective</w:t>
            </w:r>
            <w:r w:rsidRPr="00BA5441">
              <w:rPr>
                <w:rFonts w:ascii="Times New Roman" w:hAnsi="Times New Roman"/>
              </w:rPr>
              <w:t xml:space="preserve"> </w:t>
            </w:r>
            <w:r w:rsidRPr="00BA5441">
              <w:rPr>
                <w:rFonts w:ascii="Times New Roman" w:hAnsi="Times New Roman"/>
                <w:u w:val="single"/>
              </w:rPr>
              <w:t>courses</w:t>
            </w:r>
            <w:r w:rsidRPr="00BA5441">
              <w:rPr>
                <w:rFonts w:ascii="Times New Roman" w:hAnsi="Times New Roman"/>
              </w:rPr>
              <w:t xml:space="preserve"> require 50% for a passing grade.</w:t>
            </w:r>
          </w:p>
          <w:p w:rsidR="00D0000E" w:rsidRPr="00BA5441" w:rsidRDefault="00D0000E" w:rsidP="00584BE3">
            <w:pPr>
              <w:rPr>
                <w:rFonts w:ascii="Times New Roman" w:hAnsi="Times New Roman"/>
              </w:rPr>
            </w:pPr>
          </w:p>
          <w:p w:rsidR="00D0000E" w:rsidRPr="00BA5441" w:rsidRDefault="00D0000E" w:rsidP="0044143F">
            <w:pPr>
              <w:pStyle w:val="PlainText"/>
              <w:rPr>
                <w:rFonts w:ascii="Times New Roman" w:hAnsi="Times New Roman"/>
              </w:rPr>
            </w:pPr>
          </w:p>
        </w:tc>
      </w:tr>
    </w:tbl>
    <w:p w:rsidR="00D0000E" w:rsidRPr="00BA5441" w:rsidRDefault="00D0000E" w:rsidP="00D0000E">
      <w:pPr>
        <w:rPr>
          <w:rFonts w:ascii="Times New Roman" w:hAnsi="Times New Roman"/>
        </w:rPr>
      </w:pPr>
    </w:p>
    <w:p w:rsidR="00D0000E" w:rsidRPr="00BA5441" w:rsidRDefault="00D0000E" w:rsidP="00D0000E">
      <w:pPr>
        <w:rPr>
          <w:rFonts w:ascii="Times New Roman" w:hAnsi="Times New Roman"/>
        </w:rPr>
      </w:pPr>
      <w:r w:rsidRPr="00BA5441">
        <w:rPr>
          <w:rFonts w:ascii="Times New Roman" w:hAnsi="Times New Roman"/>
        </w:rPr>
        <w:br w:type="page"/>
      </w:r>
    </w:p>
    <w:tbl>
      <w:tblPr>
        <w:tblW w:w="0" w:type="auto"/>
        <w:tblLayout w:type="fixed"/>
        <w:tblLook w:val="0000" w:firstRow="0" w:lastRow="0" w:firstColumn="0" w:lastColumn="0" w:noHBand="0" w:noVBand="0"/>
      </w:tblPr>
      <w:tblGrid>
        <w:gridCol w:w="675"/>
        <w:gridCol w:w="8181"/>
      </w:tblGrid>
      <w:tr w:rsidR="00D0000E" w:rsidRPr="00BA5441" w:rsidTr="00584BE3">
        <w:trPr>
          <w:cantSplit/>
        </w:trPr>
        <w:tc>
          <w:tcPr>
            <w:tcW w:w="675" w:type="dxa"/>
          </w:tcPr>
          <w:p w:rsidR="00D0000E" w:rsidRDefault="00D0000E" w:rsidP="00584BE3">
            <w:pPr>
              <w:rPr>
                <w:rFonts w:ascii="Times New Roman" w:hAnsi="Times New Roman"/>
                <w:b/>
              </w:rPr>
            </w:pPr>
            <w:r w:rsidRPr="00BA5441">
              <w:rPr>
                <w:rFonts w:ascii="Times New Roman" w:hAnsi="Times New Roman"/>
                <w:b/>
              </w:rPr>
              <w:t>VI.</w:t>
            </w:r>
          </w:p>
          <w:p w:rsidR="0044143F" w:rsidRDefault="0044143F" w:rsidP="00584BE3">
            <w:pPr>
              <w:rPr>
                <w:rFonts w:ascii="Times New Roman" w:hAnsi="Times New Roman"/>
                <w:b/>
              </w:rPr>
            </w:pPr>
          </w:p>
          <w:p w:rsidR="0044143F" w:rsidRDefault="0044143F" w:rsidP="00584BE3">
            <w:pPr>
              <w:rPr>
                <w:rFonts w:ascii="Times New Roman" w:hAnsi="Times New Roman"/>
                <w:b/>
              </w:rPr>
            </w:pPr>
          </w:p>
          <w:p w:rsidR="0044143F" w:rsidRDefault="0044143F" w:rsidP="00584BE3">
            <w:pPr>
              <w:rPr>
                <w:rFonts w:ascii="Times New Roman" w:hAnsi="Times New Roman"/>
                <w:b/>
              </w:rPr>
            </w:pPr>
          </w:p>
          <w:p w:rsidR="0044143F" w:rsidRDefault="0044143F" w:rsidP="00584BE3">
            <w:pPr>
              <w:rPr>
                <w:rFonts w:ascii="Times New Roman" w:hAnsi="Times New Roman"/>
                <w:b/>
              </w:rPr>
            </w:pPr>
          </w:p>
          <w:p w:rsidR="0044143F" w:rsidRDefault="0044143F" w:rsidP="00584BE3">
            <w:pPr>
              <w:rPr>
                <w:rFonts w:ascii="Times New Roman" w:hAnsi="Times New Roman"/>
                <w:b/>
              </w:rPr>
            </w:pPr>
          </w:p>
          <w:p w:rsidR="0044143F" w:rsidRDefault="0044143F" w:rsidP="00584BE3">
            <w:pPr>
              <w:rPr>
                <w:rFonts w:ascii="Times New Roman" w:hAnsi="Times New Roman"/>
                <w:b/>
              </w:rPr>
            </w:pPr>
          </w:p>
          <w:p w:rsidR="0044143F" w:rsidRDefault="0044143F" w:rsidP="00584BE3">
            <w:pPr>
              <w:rPr>
                <w:rFonts w:ascii="Times New Roman" w:hAnsi="Times New Roman"/>
                <w:b/>
              </w:rPr>
            </w:pPr>
          </w:p>
          <w:p w:rsidR="0044143F" w:rsidRDefault="0044143F" w:rsidP="00584BE3">
            <w:pPr>
              <w:rPr>
                <w:rFonts w:ascii="Times New Roman" w:hAnsi="Times New Roman"/>
                <w:b/>
              </w:rPr>
            </w:pPr>
          </w:p>
          <w:p w:rsidR="0044143F" w:rsidRDefault="0044143F" w:rsidP="00584BE3">
            <w:pPr>
              <w:rPr>
                <w:rFonts w:ascii="Times New Roman" w:hAnsi="Times New Roman"/>
                <w:b/>
              </w:rPr>
            </w:pPr>
          </w:p>
          <w:p w:rsidR="0044143F" w:rsidRDefault="0044143F" w:rsidP="00584BE3">
            <w:pPr>
              <w:rPr>
                <w:rFonts w:ascii="Times New Roman" w:hAnsi="Times New Roman"/>
                <w:b/>
              </w:rPr>
            </w:pPr>
          </w:p>
          <w:p w:rsidR="0044143F" w:rsidRDefault="0044143F" w:rsidP="00584BE3">
            <w:pPr>
              <w:rPr>
                <w:rFonts w:ascii="Times New Roman" w:hAnsi="Times New Roman"/>
                <w:b/>
              </w:rPr>
            </w:pPr>
          </w:p>
          <w:p w:rsidR="0044143F" w:rsidRDefault="0044143F" w:rsidP="00584BE3">
            <w:pPr>
              <w:rPr>
                <w:rFonts w:ascii="Times New Roman" w:hAnsi="Times New Roman"/>
                <w:b/>
              </w:rPr>
            </w:pPr>
          </w:p>
          <w:p w:rsidR="0044143F" w:rsidRDefault="0044143F" w:rsidP="00584BE3">
            <w:pPr>
              <w:rPr>
                <w:rFonts w:ascii="Times New Roman" w:hAnsi="Times New Roman"/>
                <w:b/>
              </w:rPr>
            </w:pPr>
          </w:p>
          <w:p w:rsidR="0044143F" w:rsidRDefault="0044143F" w:rsidP="00584BE3">
            <w:pPr>
              <w:rPr>
                <w:rFonts w:ascii="Times New Roman" w:hAnsi="Times New Roman"/>
                <w:b/>
              </w:rPr>
            </w:pPr>
          </w:p>
          <w:p w:rsidR="0044143F" w:rsidRDefault="0044143F" w:rsidP="00584BE3">
            <w:pPr>
              <w:rPr>
                <w:rFonts w:ascii="Times New Roman" w:hAnsi="Times New Roman"/>
                <w:b/>
              </w:rPr>
            </w:pPr>
          </w:p>
          <w:p w:rsidR="0005555E" w:rsidRDefault="0005555E" w:rsidP="00584BE3">
            <w:pPr>
              <w:rPr>
                <w:rFonts w:ascii="Times New Roman" w:hAnsi="Times New Roman"/>
                <w:b/>
              </w:rPr>
            </w:pPr>
          </w:p>
          <w:p w:rsidR="0044143F" w:rsidRPr="00BA5441" w:rsidRDefault="0044143F" w:rsidP="00584BE3">
            <w:pPr>
              <w:rPr>
                <w:rFonts w:ascii="Times New Roman" w:hAnsi="Times New Roman"/>
                <w:b/>
              </w:rPr>
            </w:pPr>
            <w:r>
              <w:rPr>
                <w:rFonts w:ascii="Times New Roman" w:hAnsi="Times New Roman"/>
                <w:b/>
              </w:rPr>
              <w:t>VII.</w:t>
            </w:r>
          </w:p>
        </w:tc>
        <w:tc>
          <w:tcPr>
            <w:tcW w:w="8181" w:type="dxa"/>
          </w:tcPr>
          <w:p w:rsidR="00D0000E" w:rsidRPr="00BA5441" w:rsidRDefault="00D0000E" w:rsidP="00584BE3">
            <w:pPr>
              <w:rPr>
                <w:rFonts w:ascii="Times New Roman" w:hAnsi="Times New Roman"/>
                <w:b/>
              </w:rPr>
            </w:pPr>
            <w:r w:rsidRPr="00BA5441">
              <w:rPr>
                <w:rFonts w:ascii="Times New Roman" w:hAnsi="Times New Roman"/>
                <w:b/>
              </w:rPr>
              <w:t>SPECIAL NOTES:</w:t>
            </w:r>
          </w:p>
          <w:p w:rsidR="00D0000E" w:rsidRPr="00BA5441" w:rsidRDefault="00D0000E" w:rsidP="00584BE3">
            <w:pPr>
              <w:rPr>
                <w:rFonts w:ascii="Times New Roman" w:hAnsi="Times New Roman"/>
                <w:b/>
              </w:rPr>
            </w:pPr>
          </w:p>
          <w:p w:rsidR="00D0000E" w:rsidRPr="00BA5441" w:rsidRDefault="00D0000E" w:rsidP="00584BE3">
            <w:pPr>
              <w:rPr>
                <w:rFonts w:ascii="Times New Roman" w:hAnsi="Times New Roman"/>
                <w:u w:val="single"/>
              </w:rPr>
            </w:pPr>
            <w:r w:rsidRPr="00BA5441">
              <w:rPr>
                <w:rFonts w:ascii="Times New Roman" w:hAnsi="Times New Roman"/>
                <w:u w:val="single"/>
              </w:rPr>
              <w:t>Attendance:</w:t>
            </w:r>
          </w:p>
          <w:p w:rsidR="00D0000E" w:rsidRPr="00BA5441" w:rsidRDefault="00D0000E" w:rsidP="00584BE3">
            <w:pPr>
              <w:rPr>
                <w:rFonts w:ascii="Times New Roman" w:hAnsi="Times New Roman"/>
              </w:rPr>
            </w:pPr>
            <w:r w:rsidRPr="00BA5441">
              <w:rPr>
                <w:rFonts w:ascii="Times New Roman" w:hAnsi="Times New Roman"/>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If there are extenuating circumstances bearing upon a student’s absence, the instructor should be notified.  Absences in excess of 20% may jeopardize receipt of credit for the course.</w:t>
            </w:r>
          </w:p>
          <w:p w:rsidR="00D0000E" w:rsidRPr="00BA5441" w:rsidRDefault="00D0000E" w:rsidP="00584BE3">
            <w:pPr>
              <w:rPr>
                <w:rFonts w:ascii="Times New Roman" w:hAnsi="Times New Roman"/>
              </w:rPr>
            </w:pPr>
          </w:p>
          <w:p w:rsidR="00D0000E" w:rsidRDefault="00D0000E" w:rsidP="00584BE3">
            <w:pPr>
              <w:rPr>
                <w:rFonts w:ascii="Times New Roman" w:hAnsi="Times New Roman"/>
                <w:b/>
                <w:bCs/>
              </w:rPr>
            </w:pPr>
            <w:r w:rsidRPr="00BA5441">
              <w:rPr>
                <w:rFonts w:ascii="Times New Roman" w:hAnsi="Times New Roman"/>
                <w:b/>
                <w:bCs/>
              </w:rPr>
              <w:t>This course’s</w:t>
            </w:r>
            <w:r w:rsidR="00041CA2">
              <w:rPr>
                <w:rFonts w:ascii="Times New Roman" w:hAnsi="Times New Roman"/>
                <w:b/>
                <w:bCs/>
              </w:rPr>
              <w:t>D2L</w:t>
            </w:r>
            <w:r w:rsidRPr="00BA5441">
              <w:rPr>
                <w:rFonts w:ascii="Times New Roman" w:hAnsi="Times New Roman"/>
                <w:b/>
                <w:bCs/>
              </w:rPr>
              <w:t>, its features, and its contents are for the exclusive use of nursing students registered in this section of this course. The information contained herein is privileged and confidential. Any unauthorized use, dissemination, or copying is strictly prohibited.</w:t>
            </w:r>
          </w:p>
          <w:p w:rsidR="00615324" w:rsidRDefault="00615324" w:rsidP="00584BE3">
            <w:pPr>
              <w:rPr>
                <w:rFonts w:ascii="Times New Roman" w:hAnsi="Times New Roman"/>
                <w:b/>
                <w:bCs/>
              </w:rPr>
            </w:pPr>
          </w:p>
          <w:p w:rsidR="0005555E" w:rsidRDefault="0005555E" w:rsidP="00584BE3">
            <w:pPr>
              <w:rPr>
                <w:rFonts w:ascii="Times New Roman" w:hAnsi="Times New Roman"/>
                <w:b/>
                <w:bCs/>
              </w:rPr>
            </w:pPr>
          </w:p>
          <w:p w:rsidR="0044143F" w:rsidRDefault="0044143F" w:rsidP="0044143F">
            <w:pPr>
              <w:ind w:left="-1600" w:firstLine="1600"/>
              <w:rPr>
                <w:rFonts w:ascii="Times New Roman" w:hAnsi="Times New Roman"/>
                <w:b/>
              </w:rPr>
            </w:pPr>
            <w:r w:rsidRPr="00BA5441">
              <w:rPr>
                <w:rFonts w:ascii="Times New Roman" w:hAnsi="Times New Roman"/>
                <w:b/>
              </w:rPr>
              <w:t>COURSE OUTLINE ADDENDUM:</w:t>
            </w:r>
          </w:p>
          <w:p w:rsidR="0044143F" w:rsidRPr="00BA5441" w:rsidRDefault="0044143F" w:rsidP="0044143F">
            <w:pPr>
              <w:ind w:left="-1600" w:firstLine="1600"/>
              <w:rPr>
                <w:rFonts w:ascii="Times New Roman" w:hAnsi="Times New Roman"/>
                <w:b/>
              </w:rPr>
            </w:pPr>
          </w:p>
          <w:p w:rsidR="0044143F" w:rsidRDefault="0044143F" w:rsidP="0044143F">
            <w:pPr>
              <w:tabs>
                <w:tab w:val="left" w:pos="7362"/>
              </w:tabs>
              <w:ind w:left="-918" w:firstLine="918"/>
              <w:rPr>
                <w:rFonts w:ascii="Times New Roman" w:hAnsi="Times New Roman"/>
              </w:rPr>
            </w:pPr>
            <w:r w:rsidRPr="00BA5441">
              <w:rPr>
                <w:rFonts w:ascii="Times New Roman" w:hAnsi="Times New Roman"/>
              </w:rPr>
              <w:t>The provisions contained in the addendum located on the portal form part</w:t>
            </w:r>
          </w:p>
          <w:p w:rsidR="0044143F" w:rsidRPr="00BA5441" w:rsidRDefault="0044143F" w:rsidP="0044143F">
            <w:pPr>
              <w:rPr>
                <w:rFonts w:ascii="Times New Roman" w:hAnsi="Times New Roman"/>
                <w:b/>
                <w:bCs/>
              </w:rPr>
            </w:pPr>
            <w:r w:rsidRPr="00BA5441">
              <w:rPr>
                <w:rFonts w:ascii="Times New Roman" w:hAnsi="Times New Roman"/>
              </w:rPr>
              <w:t xml:space="preserve"> of this course outline.</w:t>
            </w:r>
          </w:p>
          <w:p w:rsidR="00D0000E" w:rsidRPr="00BA5441" w:rsidRDefault="00D0000E" w:rsidP="00584BE3">
            <w:pPr>
              <w:rPr>
                <w:rFonts w:ascii="Times New Roman" w:hAnsi="Times New Roman"/>
              </w:rPr>
            </w:pPr>
          </w:p>
          <w:p w:rsidR="00D0000E" w:rsidRPr="00BA5441" w:rsidRDefault="00D0000E" w:rsidP="00584BE3">
            <w:pPr>
              <w:rPr>
                <w:rFonts w:ascii="Times New Roman" w:hAnsi="Times New Roman"/>
                <w:b/>
              </w:rPr>
            </w:pPr>
          </w:p>
          <w:p w:rsidR="00D0000E" w:rsidRPr="00BA5441" w:rsidRDefault="00D0000E" w:rsidP="00584BE3">
            <w:pPr>
              <w:rPr>
                <w:rFonts w:ascii="Times New Roman" w:hAnsi="Times New Roman"/>
              </w:rPr>
            </w:pPr>
          </w:p>
        </w:tc>
      </w:tr>
    </w:tbl>
    <w:p w:rsidR="00D0000E" w:rsidRPr="00BA5441" w:rsidRDefault="00D0000E" w:rsidP="00D0000E">
      <w:pPr>
        <w:rPr>
          <w:rFonts w:ascii="Times New Roman" w:hAnsi="Times New Roman"/>
          <w:b/>
          <w:bCs/>
        </w:rPr>
      </w:pPr>
    </w:p>
    <w:p w:rsidR="00D0000E" w:rsidRPr="00BA5441" w:rsidRDefault="00D0000E" w:rsidP="00D0000E">
      <w:pPr>
        <w:rPr>
          <w:rFonts w:ascii="Times New Roman" w:hAnsi="Times New Roman"/>
        </w:rPr>
      </w:pPr>
    </w:p>
    <w:p w:rsidR="00D01804" w:rsidRDefault="00D01804"/>
    <w:sectPr w:rsidR="00D01804" w:rsidSect="00584BE3">
      <w:headerReference w:type="even" r:id="rId12"/>
      <w:headerReference w:type="default" r:id="rId13"/>
      <w:pgSz w:w="12240" w:h="15840"/>
      <w:pgMar w:top="1440" w:right="1800" w:bottom="1152"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5E" w:rsidRDefault="0005555E">
      <w:r>
        <w:separator/>
      </w:r>
    </w:p>
  </w:endnote>
  <w:endnote w:type="continuationSeparator" w:id="0">
    <w:p w:rsidR="0005555E" w:rsidRDefault="0005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5E" w:rsidRDefault="0005555E">
      <w:r>
        <w:separator/>
      </w:r>
    </w:p>
  </w:footnote>
  <w:footnote w:type="continuationSeparator" w:id="0">
    <w:p w:rsidR="0005555E" w:rsidRDefault="00055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5E" w:rsidRDefault="000555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05555E" w:rsidRDefault="00055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5E" w:rsidRDefault="000555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4D9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08"/>
      <w:gridCol w:w="1220"/>
      <w:gridCol w:w="3928"/>
    </w:tblGrid>
    <w:tr w:rsidR="0005555E">
      <w:tc>
        <w:tcPr>
          <w:tcW w:w="3708" w:type="dxa"/>
        </w:tcPr>
        <w:p w:rsidR="0005555E" w:rsidRDefault="0005555E">
          <w:pPr>
            <w:rPr>
              <w:snapToGrid w:val="0"/>
            </w:rPr>
          </w:pPr>
          <w:r>
            <w:rPr>
              <w:b/>
              <w:bCs/>
              <w:snapToGrid w:val="0"/>
            </w:rPr>
            <w:t>Professional Growth III</w:t>
          </w:r>
        </w:p>
      </w:tc>
      <w:tc>
        <w:tcPr>
          <w:tcW w:w="1220" w:type="dxa"/>
        </w:tcPr>
        <w:p w:rsidR="0005555E" w:rsidRDefault="0005555E">
          <w:pPr>
            <w:pStyle w:val="Header"/>
            <w:jc w:val="center"/>
            <w:rPr>
              <w:rFonts w:ascii="Arial" w:hAnsi="Arial"/>
              <w:snapToGrid w:val="0"/>
            </w:rPr>
          </w:pPr>
        </w:p>
      </w:tc>
      <w:tc>
        <w:tcPr>
          <w:tcW w:w="3928" w:type="dxa"/>
        </w:tcPr>
        <w:p w:rsidR="0005555E" w:rsidRDefault="0005555E">
          <w:pPr>
            <w:pStyle w:val="Header"/>
            <w:jc w:val="right"/>
            <w:rPr>
              <w:rFonts w:ascii="Arial" w:hAnsi="Arial"/>
              <w:b/>
              <w:bCs/>
              <w:snapToGrid w:val="0"/>
            </w:rPr>
          </w:pPr>
          <w:r>
            <w:rPr>
              <w:rFonts w:ascii="Arial" w:hAnsi="Arial"/>
              <w:b/>
              <w:bCs/>
              <w:snapToGrid w:val="0"/>
            </w:rPr>
            <w:t>NURS3056</w:t>
          </w:r>
        </w:p>
      </w:tc>
    </w:tr>
  </w:tbl>
  <w:p w:rsidR="0005555E" w:rsidRDefault="000555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2A18"/>
    <w:multiLevelType w:val="hybridMultilevel"/>
    <w:tmpl w:val="D25EE28E"/>
    <w:lvl w:ilvl="0" w:tplc="88F4A212">
      <w:start w:val="1"/>
      <w:numFmt w:val="decimal"/>
      <w:lvlText w:val="%1."/>
      <w:lvlJc w:val="left"/>
      <w:pPr>
        <w:ind w:left="862"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C854A4A"/>
    <w:multiLevelType w:val="hybridMultilevel"/>
    <w:tmpl w:val="26F4C552"/>
    <w:lvl w:ilvl="0" w:tplc="10090001">
      <w:start w:val="1"/>
      <w:numFmt w:val="bullet"/>
      <w:lvlText w:val=""/>
      <w:lvlJc w:val="left"/>
      <w:pPr>
        <w:ind w:left="567" w:hanging="360"/>
      </w:pPr>
      <w:rPr>
        <w:rFonts w:ascii="Symbol" w:hAnsi="Symbol" w:hint="default"/>
      </w:rPr>
    </w:lvl>
    <w:lvl w:ilvl="1" w:tplc="10090003" w:tentative="1">
      <w:start w:val="1"/>
      <w:numFmt w:val="bullet"/>
      <w:lvlText w:val="o"/>
      <w:lvlJc w:val="left"/>
      <w:pPr>
        <w:ind w:left="1287" w:hanging="360"/>
      </w:pPr>
      <w:rPr>
        <w:rFonts w:ascii="Courier New" w:hAnsi="Courier New" w:cs="Courier New" w:hint="default"/>
      </w:rPr>
    </w:lvl>
    <w:lvl w:ilvl="2" w:tplc="10090005" w:tentative="1">
      <w:start w:val="1"/>
      <w:numFmt w:val="bullet"/>
      <w:lvlText w:val=""/>
      <w:lvlJc w:val="left"/>
      <w:pPr>
        <w:ind w:left="2007" w:hanging="360"/>
      </w:pPr>
      <w:rPr>
        <w:rFonts w:ascii="Wingdings" w:hAnsi="Wingdings" w:hint="default"/>
      </w:rPr>
    </w:lvl>
    <w:lvl w:ilvl="3" w:tplc="10090001" w:tentative="1">
      <w:start w:val="1"/>
      <w:numFmt w:val="bullet"/>
      <w:lvlText w:val=""/>
      <w:lvlJc w:val="left"/>
      <w:pPr>
        <w:ind w:left="2727" w:hanging="360"/>
      </w:pPr>
      <w:rPr>
        <w:rFonts w:ascii="Symbol" w:hAnsi="Symbol" w:hint="default"/>
      </w:rPr>
    </w:lvl>
    <w:lvl w:ilvl="4" w:tplc="10090003" w:tentative="1">
      <w:start w:val="1"/>
      <w:numFmt w:val="bullet"/>
      <w:lvlText w:val="o"/>
      <w:lvlJc w:val="left"/>
      <w:pPr>
        <w:ind w:left="3447" w:hanging="360"/>
      </w:pPr>
      <w:rPr>
        <w:rFonts w:ascii="Courier New" w:hAnsi="Courier New" w:cs="Courier New" w:hint="default"/>
      </w:rPr>
    </w:lvl>
    <w:lvl w:ilvl="5" w:tplc="10090005" w:tentative="1">
      <w:start w:val="1"/>
      <w:numFmt w:val="bullet"/>
      <w:lvlText w:val=""/>
      <w:lvlJc w:val="left"/>
      <w:pPr>
        <w:ind w:left="4167" w:hanging="360"/>
      </w:pPr>
      <w:rPr>
        <w:rFonts w:ascii="Wingdings" w:hAnsi="Wingdings" w:hint="default"/>
      </w:rPr>
    </w:lvl>
    <w:lvl w:ilvl="6" w:tplc="10090001" w:tentative="1">
      <w:start w:val="1"/>
      <w:numFmt w:val="bullet"/>
      <w:lvlText w:val=""/>
      <w:lvlJc w:val="left"/>
      <w:pPr>
        <w:ind w:left="4887" w:hanging="360"/>
      </w:pPr>
      <w:rPr>
        <w:rFonts w:ascii="Symbol" w:hAnsi="Symbol" w:hint="default"/>
      </w:rPr>
    </w:lvl>
    <w:lvl w:ilvl="7" w:tplc="10090003" w:tentative="1">
      <w:start w:val="1"/>
      <w:numFmt w:val="bullet"/>
      <w:lvlText w:val="o"/>
      <w:lvlJc w:val="left"/>
      <w:pPr>
        <w:ind w:left="5607" w:hanging="360"/>
      </w:pPr>
      <w:rPr>
        <w:rFonts w:ascii="Courier New" w:hAnsi="Courier New" w:cs="Courier New" w:hint="default"/>
      </w:rPr>
    </w:lvl>
    <w:lvl w:ilvl="8" w:tplc="10090005" w:tentative="1">
      <w:start w:val="1"/>
      <w:numFmt w:val="bullet"/>
      <w:lvlText w:val=""/>
      <w:lvlJc w:val="left"/>
      <w:pPr>
        <w:ind w:left="6327" w:hanging="360"/>
      </w:pPr>
      <w:rPr>
        <w:rFonts w:ascii="Wingdings" w:hAnsi="Wingdings" w:hint="default"/>
      </w:rPr>
    </w:lvl>
  </w:abstractNum>
  <w:abstractNum w:abstractNumId="2">
    <w:nsid w:val="2C002EBE"/>
    <w:multiLevelType w:val="multilevel"/>
    <w:tmpl w:val="62E66E8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9BF14B0"/>
    <w:multiLevelType w:val="hybridMultilevel"/>
    <w:tmpl w:val="8056E318"/>
    <w:lvl w:ilvl="0" w:tplc="B0A65806">
      <w:start w:val="1"/>
      <w:numFmt w:val="decimal"/>
      <w:lvlText w:val="%1."/>
      <w:lvlJc w:val="left"/>
      <w:pPr>
        <w:ind w:left="720" w:hanging="360"/>
      </w:pPr>
      <w:rPr>
        <w:rFonts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1CD1151"/>
    <w:multiLevelType w:val="hybridMultilevel"/>
    <w:tmpl w:val="4E48703E"/>
    <w:lvl w:ilvl="0" w:tplc="FE06E97C">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0E"/>
    <w:rsid w:val="00041CA2"/>
    <w:rsid w:val="0005555E"/>
    <w:rsid w:val="000A40AE"/>
    <w:rsid w:val="000C0CCF"/>
    <w:rsid w:val="00147858"/>
    <w:rsid w:val="00157298"/>
    <w:rsid w:val="00171018"/>
    <w:rsid w:val="001777F9"/>
    <w:rsid w:val="001D28E6"/>
    <w:rsid w:val="00243BC4"/>
    <w:rsid w:val="00253D5B"/>
    <w:rsid w:val="002C5192"/>
    <w:rsid w:val="002E7896"/>
    <w:rsid w:val="003372BE"/>
    <w:rsid w:val="00391551"/>
    <w:rsid w:val="003B5EE8"/>
    <w:rsid w:val="00434839"/>
    <w:rsid w:val="0044143F"/>
    <w:rsid w:val="004B6EC3"/>
    <w:rsid w:val="004E72D1"/>
    <w:rsid w:val="00584BE3"/>
    <w:rsid w:val="00615324"/>
    <w:rsid w:val="00653696"/>
    <w:rsid w:val="006A1C99"/>
    <w:rsid w:val="006F668A"/>
    <w:rsid w:val="0072257F"/>
    <w:rsid w:val="007549C0"/>
    <w:rsid w:val="007F0886"/>
    <w:rsid w:val="008663A8"/>
    <w:rsid w:val="00924B5C"/>
    <w:rsid w:val="00A5015C"/>
    <w:rsid w:val="00AD4D9F"/>
    <w:rsid w:val="00BE0C18"/>
    <w:rsid w:val="00C3726C"/>
    <w:rsid w:val="00C95D25"/>
    <w:rsid w:val="00CB3F89"/>
    <w:rsid w:val="00D0000E"/>
    <w:rsid w:val="00D01804"/>
    <w:rsid w:val="00D57D05"/>
    <w:rsid w:val="00D86848"/>
    <w:rsid w:val="00DD25F1"/>
    <w:rsid w:val="00E4126B"/>
    <w:rsid w:val="00EA5721"/>
    <w:rsid w:val="00EB3ED0"/>
    <w:rsid w:val="00F529A9"/>
    <w:rsid w:val="00FA11C9"/>
    <w:rsid w:val="00FA7B66"/>
    <w:rsid w:val="00FF62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0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0000E"/>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D0000E"/>
    <w:pPr>
      <w:keepNext/>
      <w:jc w:val="center"/>
      <w:outlineLvl w:val="1"/>
    </w:pPr>
    <w:rPr>
      <w:rFonts w:ascii="Times New Roman" w:hAnsi="Times New Roman"/>
      <w:b/>
      <w:szCs w:val="20"/>
      <w:lang w:val="en-GB"/>
    </w:rPr>
  </w:style>
  <w:style w:type="paragraph" w:styleId="Heading3">
    <w:name w:val="heading 3"/>
    <w:basedOn w:val="Normal"/>
    <w:next w:val="Normal"/>
    <w:link w:val="Heading3Char"/>
    <w:qFormat/>
    <w:rsid w:val="00D0000E"/>
    <w:pPr>
      <w:keepNext/>
      <w:outlineLvl w:val="2"/>
    </w:pPr>
    <w:rPr>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00E"/>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D0000E"/>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D0000E"/>
    <w:rPr>
      <w:rFonts w:ascii="Arial" w:eastAsia="Times New Roman" w:hAnsi="Arial" w:cs="Times New Roman"/>
      <w:sz w:val="24"/>
      <w:szCs w:val="20"/>
      <w:u w:val="single"/>
      <w:lang w:val="en-US"/>
    </w:rPr>
  </w:style>
  <w:style w:type="paragraph" w:styleId="EnvelopeReturn">
    <w:name w:val="envelope return"/>
    <w:basedOn w:val="Normal"/>
    <w:rsid w:val="00D0000E"/>
    <w:rPr>
      <w:szCs w:val="20"/>
      <w:lang w:val="en-US"/>
    </w:rPr>
  </w:style>
  <w:style w:type="paragraph" w:styleId="BodyText">
    <w:name w:val="Body Text"/>
    <w:basedOn w:val="Normal"/>
    <w:link w:val="BodyTextChar"/>
    <w:rsid w:val="00D0000E"/>
    <w:pPr>
      <w:jc w:val="center"/>
    </w:pPr>
    <w:rPr>
      <w:rFonts w:cs="Arial"/>
      <w:sz w:val="22"/>
      <w:szCs w:val="20"/>
    </w:rPr>
  </w:style>
  <w:style w:type="character" w:customStyle="1" w:styleId="BodyTextChar">
    <w:name w:val="Body Text Char"/>
    <w:basedOn w:val="DefaultParagraphFont"/>
    <w:link w:val="BodyText"/>
    <w:rsid w:val="00D0000E"/>
    <w:rPr>
      <w:rFonts w:ascii="Arial" w:eastAsia="Times New Roman" w:hAnsi="Arial" w:cs="Arial"/>
      <w:szCs w:val="20"/>
    </w:rPr>
  </w:style>
  <w:style w:type="paragraph" w:styleId="BodyText2">
    <w:name w:val="Body Text 2"/>
    <w:basedOn w:val="Normal"/>
    <w:link w:val="BodyText2Char"/>
    <w:rsid w:val="00D0000E"/>
    <w:rPr>
      <w:rFonts w:cs="Arial"/>
      <w:sz w:val="22"/>
      <w:szCs w:val="20"/>
      <w:lang w:val="en-US"/>
    </w:rPr>
  </w:style>
  <w:style w:type="character" w:customStyle="1" w:styleId="BodyText2Char">
    <w:name w:val="Body Text 2 Char"/>
    <w:basedOn w:val="DefaultParagraphFont"/>
    <w:link w:val="BodyText2"/>
    <w:rsid w:val="00D0000E"/>
    <w:rPr>
      <w:rFonts w:ascii="Arial" w:eastAsia="Times New Roman" w:hAnsi="Arial" w:cs="Arial"/>
      <w:szCs w:val="20"/>
      <w:lang w:val="en-US"/>
    </w:rPr>
  </w:style>
  <w:style w:type="character" w:styleId="PageNumber">
    <w:name w:val="page number"/>
    <w:basedOn w:val="DefaultParagraphFont"/>
    <w:rsid w:val="00D0000E"/>
  </w:style>
  <w:style w:type="paragraph" w:styleId="Header">
    <w:name w:val="header"/>
    <w:basedOn w:val="Normal"/>
    <w:link w:val="HeaderChar"/>
    <w:rsid w:val="00D0000E"/>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D0000E"/>
    <w:rPr>
      <w:rFonts w:ascii="Times New Roman" w:eastAsia="Times New Roman" w:hAnsi="Times New Roman" w:cs="Times New Roman"/>
      <w:sz w:val="24"/>
      <w:szCs w:val="20"/>
      <w:lang w:val="en-US"/>
    </w:rPr>
  </w:style>
  <w:style w:type="character" w:styleId="Hyperlink">
    <w:name w:val="Hyperlink"/>
    <w:basedOn w:val="DefaultParagraphFont"/>
    <w:rsid w:val="00D0000E"/>
    <w:rPr>
      <w:color w:val="0000FF"/>
      <w:u w:val="single"/>
    </w:rPr>
  </w:style>
  <w:style w:type="paragraph" w:customStyle="1" w:styleId="Default">
    <w:name w:val="Default"/>
    <w:rsid w:val="00D0000E"/>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ListParagraph">
    <w:name w:val="List Paragraph"/>
    <w:basedOn w:val="Normal"/>
    <w:uiPriority w:val="34"/>
    <w:qFormat/>
    <w:rsid w:val="00D0000E"/>
    <w:pPr>
      <w:ind w:left="720"/>
      <w:contextualSpacing/>
    </w:pPr>
  </w:style>
  <w:style w:type="paragraph" w:styleId="PlainText">
    <w:name w:val="Plain Text"/>
    <w:basedOn w:val="Normal"/>
    <w:link w:val="PlainTextChar"/>
    <w:uiPriority w:val="99"/>
    <w:semiHidden/>
    <w:unhideWhenUsed/>
    <w:rsid w:val="00D0000E"/>
    <w:rPr>
      <w:rFonts w:ascii="Consolas" w:hAnsi="Consolas"/>
      <w:sz w:val="21"/>
      <w:szCs w:val="21"/>
    </w:rPr>
  </w:style>
  <w:style w:type="character" w:customStyle="1" w:styleId="PlainTextChar">
    <w:name w:val="Plain Text Char"/>
    <w:basedOn w:val="DefaultParagraphFont"/>
    <w:link w:val="PlainText"/>
    <w:uiPriority w:val="99"/>
    <w:semiHidden/>
    <w:rsid w:val="00D0000E"/>
    <w:rPr>
      <w:rFonts w:ascii="Consolas" w:eastAsia="Times New Roman" w:hAnsi="Consolas" w:cs="Times New Roman"/>
      <w:sz w:val="21"/>
      <w:szCs w:val="21"/>
    </w:rPr>
  </w:style>
  <w:style w:type="paragraph" w:styleId="NormalWeb">
    <w:name w:val="Normal (Web)"/>
    <w:basedOn w:val="Normal"/>
    <w:uiPriority w:val="99"/>
    <w:semiHidden/>
    <w:unhideWhenUsed/>
    <w:rsid w:val="00D0000E"/>
    <w:pPr>
      <w:spacing w:before="100" w:beforeAutospacing="1" w:after="100" w:afterAutospacing="1"/>
    </w:pPr>
    <w:rPr>
      <w:rFonts w:ascii="Times New Roman" w:hAnsi="Times New Roman"/>
      <w:lang w:eastAsia="en-CA"/>
    </w:rPr>
  </w:style>
  <w:style w:type="paragraph" w:styleId="BalloonText">
    <w:name w:val="Balloon Text"/>
    <w:basedOn w:val="Normal"/>
    <w:link w:val="BalloonTextChar"/>
    <w:uiPriority w:val="99"/>
    <w:semiHidden/>
    <w:unhideWhenUsed/>
    <w:rsid w:val="00D0000E"/>
    <w:rPr>
      <w:rFonts w:ascii="Tahoma" w:hAnsi="Tahoma" w:cs="Tahoma"/>
      <w:sz w:val="16"/>
      <w:szCs w:val="16"/>
    </w:rPr>
  </w:style>
  <w:style w:type="character" w:customStyle="1" w:styleId="BalloonTextChar">
    <w:name w:val="Balloon Text Char"/>
    <w:basedOn w:val="DefaultParagraphFont"/>
    <w:link w:val="BalloonText"/>
    <w:uiPriority w:val="99"/>
    <w:semiHidden/>
    <w:rsid w:val="00D0000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A57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0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0000E"/>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D0000E"/>
    <w:pPr>
      <w:keepNext/>
      <w:jc w:val="center"/>
      <w:outlineLvl w:val="1"/>
    </w:pPr>
    <w:rPr>
      <w:rFonts w:ascii="Times New Roman" w:hAnsi="Times New Roman"/>
      <w:b/>
      <w:szCs w:val="20"/>
      <w:lang w:val="en-GB"/>
    </w:rPr>
  </w:style>
  <w:style w:type="paragraph" w:styleId="Heading3">
    <w:name w:val="heading 3"/>
    <w:basedOn w:val="Normal"/>
    <w:next w:val="Normal"/>
    <w:link w:val="Heading3Char"/>
    <w:qFormat/>
    <w:rsid w:val="00D0000E"/>
    <w:pPr>
      <w:keepNext/>
      <w:outlineLvl w:val="2"/>
    </w:pPr>
    <w:rPr>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00E"/>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D0000E"/>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D0000E"/>
    <w:rPr>
      <w:rFonts w:ascii="Arial" w:eastAsia="Times New Roman" w:hAnsi="Arial" w:cs="Times New Roman"/>
      <w:sz w:val="24"/>
      <w:szCs w:val="20"/>
      <w:u w:val="single"/>
      <w:lang w:val="en-US"/>
    </w:rPr>
  </w:style>
  <w:style w:type="paragraph" w:styleId="EnvelopeReturn">
    <w:name w:val="envelope return"/>
    <w:basedOn w:val="Normal"/>
    <w:rsid w:val="00D0000E"/>
    <w:rPr>
      <w:szCs w:val="20"/>
      <w:lang w:val="en-US"/>
    </w:rPr>
  </w:style>
  <w:style w:type="paragraph" w:styleId="BodyText">
    <w:name w:val="Body Text"/>
    <w:basedOn w:val="Normal"/>
    <w:link w:val="BodyTextChar"/>
    <w:rsid w:val="00D0000E"/>
    <w:pPr>
      <w:jc w:val="center"/>
    </w:pPr>
    <w:rPr>
      <w:rFonts w:cs="Arial"/>
      <w:sz w:val="22"/>
      <w:szCs w:val="20"/>
    </w:rPr>
  </w:style>
  <w:style w:type="character" w:customStyle="1" w:styleId="BodyTextChar">
    <w:name w:val="Body Text Char"/>
    <w:basedOn w:val="DefaultParagraphFont"/>
    <w:link w:val="BodyText"/>
    <w:rsid w:val="00D0000E"/>
    <w:rPr>
      <w:rFonts w:ascii="Arial" w:eastAsia="Times New Roman" w:hAnsi="Arial" w:cs="Arial"/>
      <w:szCs w:val="20"/>
    </w:rPr>
  </w:style>
  <w:style w:type="paragraph" w:styleId="BodyText2">
    <w:name w:val="Body Text 2"/>
    <w:basedOn w:val="Normal"/>
    <w:link w:val="BodyText2Char"/>
    <w:rsid w:val="00D0000E"/>
    <w:rPr>
      <w:rFonts w:cs="Arial"/>
      <w:sz w:val="22"/>
      <w:szCs w:val="20"/>
      <w:lang w:val="en-US"/>
    </w:rPr>
  </w:style>
  <w:style w:type="character" w:customStyle="1" w:styleId="BodyText2Char">
    <w:name w:val="Body Text 2 Char"/>
    <w:basedOn w:val="DefaultParagraphFont"/>
    <w:link w:val="BodyText2"/>
    <w:rsid w:val="00D0000E"/>
    <w:rPr>
      <w:rFonts w:ascii="Arial" w:eastAsia="Times New Roman" w:hAnsi="Arial" w:cs="Arial"/>
      <w:szCs w:val="20"/>
      <w:lang w:val="en-US"/>
    </w:rPr>
  </w:style>
  <w:style w:type="character" w:styleId="PageNumber">
    <w:name w:val="page number"/>
    <w:basedOn w:val="DefaultParagraphFont"/>
    <w:rsid w:val="00D0000E"/>
  </w:style>
  <w:style w:type="paragraph" w:styleId="Header">
    <w:name w:val="header"/>
    <w:basedOn w:val="Normal"/>
    <w:link w:val="HeaderChar"/>
    <w:rsid w:val="00D0000E"/>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D0000E"/>
    <w:rPr>
      <w:rFonts w:ascii="Times New Roman" w:eastAsia="Times New Roman" w:hAnsi="Times New Roman" w:cs="Times New Roman"/>
      <w:sz w:val="24"/>
      <w:szCs w:val="20"/>
      <w:lang w:val="en-US"/>
    </w:rPr>
  </w:style>
  <w:style w:type="character" w:styleId="Hyperlink">
    <w:name w:val="Hyperlink"/>
    <w:basedOn w:val="DefaultParagraphFont"/>
    <w:rsid w:val="00D0000E"/>
    <w:rPr>
      <w:color w:val="0000FF"/>
      <w:u w:val="single"/>
    </w:rPr>
  </w:style>
  <w:style w:type="paragraph" w:customStyle="1" w:styleId="Default">
    <w:name w:val="Default"/>
    <w:rsid w:val="00D0000E"/>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ListParagraph">
    <w:name w:val="List Paragraph"/>
    <w:basedOn w:val="Normal"/>
    <w:uiPriority w:val="34"/>
    <w:qFormat/>
    <w:rsid w:val="00D0000E"/>
    <w:pPr>
      <w:ind w:left="720"/>
      <w:contextualSpacing/>
    </w:pPr>
  </w:style>
  <w:style w:type="paragraph" w:styleId="PlainText">
    <w:name w:val="Plain Text"/>
    <w:basedOn w:val="Normal"/>
    <w:link w:val="PlainTextChar"/>
    <w:uiPriority w:val="99"/>
    <w:semiHidden/>
    <w:unhideWhenUsed/>
    <w:rsid w:val="00D0000E"/>
    <w:rPr>
      <w:rFonts w:ascii="Consolas" w:hAnsi="Consolas"/>
      <w:sz w:val="21"/>
      <w:szCs w:val="21"/>
    </w:rPr>
  </w:style>
  <w:style w:type="character" w:customStyle="1" w:styleId="PlainTextChar">
    <w:name w:val="Plain Text Char"/>
    <w:basedOn w:val="DefaultParagraphFont"/>
    <w:link w:val="PlainText"/>
    <w:uiPriority w:val="99"/>
    <w:semiHidden/>
    <w:rsid w:val="00D0000E"/>
    <w:rPr>
      <w:rFonts w:ascii="Consolas" w:eastAsia="Times New Roman" w:hAnsi="Consolas" w:cs="Times New Roman"/>
      <w:sz w:val="21"/>
      <w:szCs w:val="21"/>
    </w:rPr>
  </w:style>
  <w:style w:type="paragraph" w:styleId="NormalWeb">
    <w:name w:val="Normal (Web)"/>
    <w:basedOn w:val="Normal"/>
    <w:uiPriority w:val="99"/>
    <w:semiHidden/>
    <w:unhideWhenUsed/>
    <w:rsid w:val="00D0000E"/>
    <w:pPr>
      <w:spacing w:before="100" w:beforeAutospacing="1" w:after="100" w:afterAutospacing="1"/>
    </w:pPr>
    <w:rPr>
      <w:rFonts w:ascii="Times New Roman" w:hAnsi="Times New Roman"/>
      <w:lang w:eastAsia="en-CA"/>
    </w:rPr>
  </w:style>
  <w:style w:type="paragraph" w:styleId="BalloonText">
    <w:name w:val="Balloon Text"/>
    <w:basedOn w:val="Normal"/>
    <w:link w:val="BalloonTextChar"/>
    <w:uiPriority w:val="99"/>
    <w:semiHidden/>
    <w:unhideWhenUsed/>
    <w:rsid w:val="00D0000E"/>
    <w:rPr>
      <w:rFonts w:ascii="Tahoma" w:hAnsi="Tahoma" w:cs="Tahoma"/>
      <w:sz w:val="16"/>
      <w:szCs w:val="16"/>
    </w:rPr>
  </w:style>
  <w:style w:type="character" w:customStyle="1" w:styleId="BalloonTextChar">
    <w:name w:val="Balloon Text Char"/>
    <w:basedOn w:val="DefaultParagraphFont"/>
    <w:link w:val="BalloonText"/>
    <w:uiPriority w:val="99"/>
    <w:semiHidden/>
    <w:rsid w:val="00D0000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A57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amiltonhealthsciences.ca/workfiles/PATIENT_ED/Writing_HI_Edition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ncer.gov/cancertopics/cancerlibrary/theory.pdf" TargetMode="External"/><Relationship Id="rId4" Type="http://schemas.openxmlformats.org/officeDocument/2006/relationships/settings" Target="settings.xml"/><Relationship Id="rId9" Type="http://schemas.openxmlformats.org/officeDocument/2006/relationships/hyperlink" Target="http://rnao.ca/bpg/guidelines/facilitating-client-centred-lear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15F7B-25EF-4B01-9910-458100EA1D01}"/>
</file>

<file path=customXml/itemProps2.xml><?xml version="1.0" encoding="utf-8"?>
<ds:datastoreItem xmlns:ds="http://schemas.openxmlformats.org/officeDocument/2006/customXml" ds:itemID="{A6EB3C81-D9B5-4DE6-8BFE-FFDAF8DFA0B9}"/>
</file>

<file path=customXml/itemProps3.xml><?xml version="1.0" encoding="utf-8"?>
<ds:datastoreItem xmlns:ds="http://schemas.openxmlformats.org/officeDocument/2006/customXml" ds:itemID="{BB373CA7-EB85-4FC7-9114-62BC58FA32E3}"/>
</file>

<file path=docProps/app.xml><?xml version="1.0" encoding="utf-8"?>
<Properties xmlns="http://schemas.openxmlformats.org/officeDocument/2006/extended-properties" xmlns:vt="http://schemas.openxmlformats.org/officeDocument/2006/docPropsVTypes">
  <Template>Normal.dotm</Template>
  <TotalTime>16</TotalTime>
  <Pages>6</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2014-08-22T19:14:00Z</cp:lastPrinted>
  <dcterms:created xsi:type="dcterms:W3CDTF">2014-08-20T17:28:00Z</dcterms:created>
  <dcterms:modified xsi:type="dcterms:W3CDTF">2014-08-22T19:15:00Z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5024200</vt:r8>
  </property>
</Properties>
</file>